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A51B" w14:textId="77777777" w:rsidR="00065125" w:rsidRPr="00401139" w:rsidRDefault="00065125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B4525C" w:rsidRPr="00401139">
        <w:rPr>
          <w:rFonts w:ascii="Times New Roman" w:hAnsi="Times New Roman" w:cs="Times New Roman"/>
          <w:sz w:val="21"/>
          <w:szCs w:val="21"/>
        </w:rPr>
        <w:t>1</w:t>
      </w:r>
      <w:r w:rsidR="00503E9E" w:rsidRPr="00401139">
        <w:rPr>
          <w:rFonts w:ascii="Times New Roman" w:hAnsi="Times New Roman" w:cs="Times New Roman"/>
          <w:sz w:val="21"/>
          <w:szCs w:val="21"/>
        </w:rPr>
        <w:t>3</w:t>
      </w:r>
      <w:r w:rsidR="00E641F3" w:rsidRPr="00401139">
        <w:rPr>
          <w:rFonts w:ascii="Times New Roman" w:hAnsi="Times New Roman" w:cs="Times New Roman"/>
          <w:sz w:val="21"/>
          <w:szCs w:val="21"/>
        </w:rPr>
        <w:t>32</w:t>
      </w:r>
      <w:r w:rsidR="00401139" w:rsidRPr="00401139">
        <w:rPr>
          <w:rFonts w:ascii="Times New Roman" w:hAnsi="Times New Roman" w:cs="Times New Roman"/>
          <w:sz w:val="21"/>
          <w:szCs w:val="21"/>
        </w:rPr>
        <w:t>4</w:t>
      </w:r>
      <w:r w:rsidR="00184EF9" w:rsidRPr="00401139">
        <w:rPr>
          <w:rFonts w:ascii="Times New Roman" w:hAnsi="Times New Roman" w:cs="Times New Roman"/>
          <w:sz w:val="21"/>
          <w:szCs w:val="21"/>
        </w:rPr>
        <w:t>/</w:t>
      </w:r>
      <w:r w:rsidR="00293599" w:rsidRPr="00401139">
        <w:rPr>
          <w:rFonts w:ascii="Times New Roman" w:hAnsi="Times New Roman" w:cs="Times New Roman"/>
          <w:sz w:val="21"/>
          <w:szCs w:val="21"/>
        </w:rPr>
        <w:t>201</w:t>
      </w:r>
      <w:r w:rsidR="00050D9A" w:rsidRPr="00401139">
        <w:rPr>
          <w:rFonts w:ascii="Times New Roman" w:hAnsi="Times New Roman" w:cs="Times New Roman"/>
          <w:sz w:val="21"/>
          <w:szCs w:val="21"/>
        </w:rPr>
        <w:t>6</w:t>
      </w:r>
    </w:p>
    <w:p w14:paraId="4113D66C" w14:textId="77777777" w:rsidR="006217FB" w:rsidRPr="00401139" w:rsidRDefault="006217FB" w:rsidP="006217FB">
      <w:pPr>
        <w:rPr>
          <w:rFonts w:ascii="Times New Roman" w:hAnsi="Times New Roman" w:cs="Times New Roman"/>
          <w:sz w:val="21"/>
          <w:szCs w:val="21"/>
        </w:rPr>
      </w:pPr>
    </w:p>
    <w:p w14:paraId="3115D05E" w14:textId="77777777" w:rsidR="00503E9E" w:rsidRPr="00401139" w:rsidRDefault="006217FB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1139">
        <w:rPr>
          <w:rFonts w:ascii="Times New Roman" w:hAnsi="Times New Roman" w:cs="Times New Roman"/>
          <w:b/>
          <w:sz w:val="21"/>
          <w:szCs w:val="21"/>
        </w:rPr>
        <w:t xml:space="preserve">Concede Adicional Especial </w:t>
      </w:r>
      <w:r w:rsidR="00401139" w:rsidRPr="00401139">
        <w:rPr>
          <w:rFonts w:ascii="Times New Roman" w:hAnsi="Times New Roman" w:cs="Times New Roman"/>
          <w:b/>
          <w:sz w:val="21"/>
          <w:szCs w:val="21"/>
        </w:rPr>
        <w:t>ao</w:t>
      </w:r>
      <w:r w:rsidRPr="00401139">
        <w:rPr>
          <w:rFonts w:ascii="Times New Roman" w:hAnsi="Times New Roman" w:cs="Times New Roman"/>
          <w:b/>
          <w:sz w:val="21"/>
          <w:szCs w:val="21"/>
        </w:rPr>
        <w:t xml:space="preserve"> servidor </w:t>
      </w:r>
      <w:r w:rsidR="00401139" w:rsidRPr="00401139">
        <w:rPr>
          <w:rFonts w:ascii="Times New Roman" w:hAnsi="Times New Roman" w:cs="Times New Roman"/>
          <w:b/>
          <w:sz w:val="21"/>
          <w:szCs w:val="21"/>
        </w:rPr>
        <w:t>Walter Zarth</w:t>
      </w:r>
      <w:r w:rsidR="005C063F" w:rsidRPr="00401139">
        <w:rPr>
          <w:rFonts w:ascii="Times New Roman" w:hAnsi="Times New Roman" w:cs="Times New Roman"/>
          <w:b/>
          <w:sz w:val="21"/>
          <w:szCs w:val="21"/>
        </w:rPr>
        <w:t>.</w:t>
      </w:r>
    </w:p>
    <w:p w14:paraId="2CE7658A" w14:textId="77777777" w:rsidR="005C063F" w:rsidRPr="00401139" w:rsidRDefault="005C063F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2F2C3C" w14:textId="77777777" w:rsidR="006217FB" w:rsidRPr="00401139" w:rsidRDefault="006217FB" w:rsidP="006217FB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b/>
          <w:sz w:val="21"/>
          <w:szCs w:val="21"/>
        </w:rPr>
        <w:t>Raul Camilo Isotton</w:t>
      </w:r>
      <w:r w:rsidRPr="00401139">
        <w:rPr>
          <w:rFonts w:ascii="Times New Roman" w:hAnsi="Times New Roman" w:cs="Times New Roman"/>
          <w:sz w:val="21"/>
          <w:szCs w:val="21"/>
        </w:rPr>
        <w:t>, Prefeito, Estado do Paraná, no</w:t>
      </w:r>
      <w:r w:rsidR="00401139" w:rsidRPr="00401139">
        <w:rPr>
          <w:rFonts w:ascii="Times New Roman" w:hAnsi="Times New Roman" w:cs="Times New Roman"/>
          <w:sz w:val="21"/>
          <w:szCs w:val="21"/>
        </w:rPr>
        <w:t xml:space="preserve"> uso de suas atribuições legais,</w:t>
      </w:r>
    </w:p>
    <w:p w14:paraId="60C0D01D" w14:textId="77777777" w:rsidR="006217FB" w:rsidRPr="00401139" w:rsidRDefault="006217FB" w:rsidP="006217FB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FFCCBF7" w14:textId="77777777" w:rsidR="005C063F" w:rsidRPr="00401139" w:rsidRDefault="005C063F" w:rsidP="006217FB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0299DFF" w14:textId="77777777" w:rsidR="006217FB" w:rsidRPr="00401139" w:rsidRDefault="006217FB" w:rsidP="006217FB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1139">
        <w:rPr>
          <w:rFonts w:ascii="Times New Roman" w:hAnsi="Times New Roman" w:cs="Times New Roman"/>
          <w:b/>
          <w:sz w:val="21"/>
          <w:szCs w:val="21"/>
        </w:rPr>
        <w:t>D E C R E T A:</w:t>
      </w:r>
    </w:p>
    <w:p w14:paraId="579EFC41" w14:textId="77777777" w:rsidR="006217FB" w:rsidRPr="00401139" w:rsidRDefault="006217FB" w:rsidP="006217FB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0940216F" w14:textId="77777777" w:rsidR="006217FB" w:rsidRPr="00401139" w:rsidRDefault="006217FB" w:rsidP="006217FB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</w:t>
      </w:r>
    </w:p>
    <w:p w14:paraId="7C4F5CB0" w14:textId="77777777" w:rsidR="00401139" w:rsidRPr="00401139" w:rsidRDefault="006217FB" w:rsidP="00401139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b/>
          <w:sz w:val="21"/>
          <w:szCs w:val="21"/>
        </w:rPr>
        <w:t>Art. 1º</w:t>
      </w:r>
      <w:r w:rsidRPr="00401139">
        <w:rPr>
          <w:rFonts w:ascii="Times New Roman" w:hAnsi="Times New Roman" w:cs="Times New Roman"/>
          <w:sz w:val="21"/>
          <w:szCs w:val="21"/>
        </w:rPr>
        <w:t xml:space="preserve"> </w:t>
      </w:r>
      <w:r w:rsidR="00E641F3" w:rsidRPr="00401139">
        <w:rPr>
          <w:rFonts w:ascii="Times New Roman" w:hAnsi="Times New Roman" w:cs="Times New Roman"/>
          <w:bCs/>
          <w:sz w:val="21"/>
          <w:szCs w:val="21"/>
        </w:rPr>
        <w:t xml:space="preserve">Concede </w:t>
      </w:r>
      <w:r w:rsidR="00E641F3" w:rsidRPr="00401139">
        <w:rPr>
          <w:rFonts w:ascii="Times New Roman" w:hAnsi="Times New Roman" w:cs="Times New Roman"/>
          <w:sz w:val="21"/>
          <w:szCs w:val="21"/>
        </w:rPr>
        <w:t xml:space="preserve">Adicional Especial </w:t>
      </w:r>
      <w:r w:rsidR="00401139" w:rsidRPr="00401139">
        <w:rPr>
          <w:rFonts w:ascii="Times New Roman" w:hAnsi="Times New Roman" w:cs="Times New Roman"/>
          <w:sz w:val="21"/>
          <w:szCs w:val="21"/>
        </w:rPr>
        <w:t>ao</w:t>
      </w:r>
      <w:r w:rsidR="00E641F3" w:rsidRPr="00401139">
        <w:rPr>
          <w:rFonts w:ascii="Times New Roman" w:hAnsi="Times New Roman" w:cs="Times New Roman"/>
          <w:sz w:val="21"/>
          <w:szCs w:val="21"/>
        </w:rPr>
        <w:t xml:space="preserve"> </w:t>
      </w:r>
      <w:r w:rsidR="00E641F3" w:rsidRPr="00401139">
        <w:rPr>
          <w:rFonts w:ascii="Times New Roman" w:hAnsi="Times New Roman" w:cs="Times New Roman"/>
          <w:bCs/>
          <w:sz w:val="21"/>
          <w:szCs w:val="21"/>
        </w:rPr>
        <w:t>servidor</w:t>
      </w:r>
      <w:r w:rsidR="00E641F3" w:rsidRPr="00401139">
        <w:rPr>
          <w:rFonts w:ascii="Times New Roman" w:hAnsi="Times New Roman" w:cs="Times New Roman"/>
          <w:sz w:val="21"/>
          <w:szCs w:val="21"/>
        </w:rPr>
        <w:t xml:space="preserve"> </w:t>
      </w:r>
      <w:r w:rsidR="00401139" w:rsidRPr="00401139">
        <w:rPr>
          <w:rFonts w:ascii="Times New Roman" w:hAnsi="Times New Roman" w:cs="Times New Roman"/>
          <w:b/>
          <w:sz w:val="21"/>
          <w:szCs w:val="21"/>
        </w:rPr>
        <w:t>WALTER ZARTH</w:t>
      </w:r>
      <w:r w:rsidR="00401139" w:rsidRPr="00401139">
        <w:rPr>
          <w:rFonts w:ascii="Times New Roman" w:hAnsi="Times New Roman" w:cs="Times New Roman"/>
          <w:sz w:val="21"/>
          <w:szCs w:val="21"/>
        </w:rPr>
        <w:t xml:space="preserve">, matrícula funcional 16934-1, portador da Cédula de Identidade 22.238.512-9/PR e do CPF/MF 338.064.469-20, ocupante do cargo de provimento efetivo de </w:t>
      </w:r>
      <w:r w:rsidR="00401139" w:rsidRPr="00401139">
        <w:rPr>
          <w:rFonts w:ascii="Times New Roman" w:hAnsi="Times New Roman" w:cs="Times New Roman"/>
          <w:i/>
          <w:iCs/>
          <w:sz w:val="21"/>
          <w:szCs w:val="21"/>
        </w:rPr>
        <w:t>Motorista</w:t>
      </w:r>
      <w:r w:rsidR="00401139" w:rsidRPr="00401139">
        <w:rPr>
          <w:rFonts w:ascii="Times New Roman" w:hAnsi="Times New Roman" w:cs="Times New Roman"/>
          <w:iCs/>
          <w:sz w:val="21"/>
          <w:szCs w:val="21"/>
        </w:rPr>
        <w:t>,</w:t>
      </w:r>
      <w:r w:rsidR="00401139" w:rsidRPr="00401139">
        <w:rPr>
          <w:rFonts w:ascii="Times New Roman" w:hAnsi="Times New Roman" w:cs="Times New Roman"/>
          <w:sz w:val="21"/>
          <w:szCs w:val="21"/>
        </w:rPr>
        <w:t xml:space="preserve"> concedendo Adicional Especial com base no Artigo 143, Inciso II da Lei 577/93 e suas alterações, produzindo efeitos a partir de 01 de dezembro de 2016, conforme Protocolo nº 57.109/2016, assim estabelecido:</w:t>
      </w:r>
    </w:p>
    <w:p w14:paraId="0BA3C314" w14:textId="77777777" w:rsidR="00401139" w:rsidRPr="00401139" w:rsidRDefault="00401139" w:rsidP="00401139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- 5% (cinco por cento) para a permanência entre o primeiro e o décimo-segundo mês;</w:t>
      </w:r>
    </w:p>
    <w:p w14:paraId="247F828D" w14:textId="77777777" w:rsidR="00401139" w:rsidRPr="00401139" w:rsidRDefault="00401139" w:rsidP="00401139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- 10% (dez por cento) para a permanência entre o décimo-terceiro e o vigésimo-quarto mês;</w:t>
      </w:r>
    </w:p>
    <w:p w14:paraId="4AC01C1C" w14:textId="77777777" w:rsidR="00401139" w:rsidRPr="00401139" w:rsidRDefault="00401139" w:rsidP="00401139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- 15% (quinze por cento) para a permanência entre o vigésimo-quinto e o trigésimo-sexto mês;</w:t>
      </w:r>
    </w:p>
    <w:p w14:paraId="4703438D" w14:textId="77777777" w:rsidR="00401139" w:rsidRPr="00401139" w:rsidRDefault="00401139" w:rsidP="00401139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- 20% (vinte por cento) para a permanência entre o trigésimo-sétimo e o quadragésimo-oitavo mês;</w:t>
      </w:r>
    </w:p>
    <w:p w14:paraId="634348D8" w14:textId="77777777" w:rsidR="00401139" w:rsidRPr="00401139" w:rsidRDefault="00401139" w:rsidP="00401139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- 25% (vinte e cinco por cento) para a permanência entre o quadragésimo-nono e o sexagésimo mês).</w:t>
      </w:r>
    </w:p>
    <w:p w14:paraId="274E7165" w14:textId="77777777" w:rsidR="00401139" w:rsidRDefault="00401139" w:rsidP="00401139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0760EAE3" w14:textId="77777777" w:rsidR="006217FB" w:rsidRPr="00401139" w:rsidRDefault="006217FB" w:rsidP="006217FB">
      <w:pPr>
        <w:ind w:left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1139">
        <w:rPr>
          <w:rFonts w:ascii="Times New Roman" w:hAnsi="Times New Roman" w:cs="Times New Roman"/>
          <w:b/>
          <w:sz w:val="21"/>
          <w:szCs w:val="21"/>
        </w:rPr>
        <w:t xml:space="preserve">Gabinete do Executivo Municipal de Dois </w:t>
      </w:r>
      <w:r w:rsidR="00E641F3" w:rsidRPr="00401139">
        <w:rPr>
          <w:rFonts w:ascii="Times New Roman" w:hAnsi="Times New Roman" w:cs="Times New Roman"/>
          <w:b/>
          <w:sz w:val="21"/>
          <w:szCs w:val="21"/>
        </w:rPr>
        <w:t xml:space="preserve">Vizinhos, Estado do Paraná, aos </w:t>
      </w:r>
      <w:r w:rsidR="00401139" w:rsidRPr="00401139">
        <w:rPr>
          <w:rFonts w:ascii="Times New Roman" w:hAnsi="Times New Roman" w:cs="Times New Roman"/>
          <w:b/>
          <w:sz w:val="21"/>
          <w:szCs w:val="21"/>
        </w:rPr>
        <w:t xml:space="preserve">trinta </w:t>
      </w:r>
      <w:r w:rsidR="005C063F" w:rsidRPr="00401139">
        <w:rPr>
          <w:rFonts w:ascii="Times New Roman" w:hAnsi="Times New Roman" w:cs="Times New Roman"/>
          <w:b/>
          <w:sz w:val="21"/>
          <w:szCs w:val="21"/>
        </w:rPr>
        <w:t>dia</w:t>
      </w:r>
      <w:r w:rsidR="00E641F3" w:rsidRPr="00401139">
        <w:rPr>
          <w:rFonts w:ascii="Times New Roman" w:hAnsi="Times New Roman" w:cs="Times New Roman"/>
          <w:b/>
          <w:sz w:val="21"/>
          <w:szCs w:val="21"/>
        </w:rPr>
        <w:t>s</w:t>
      </w:r>
      <w:r w:rsidR="005C063F" w:rsidRPr="0040113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01139">
        <w:rPr>
          <w:rFonts w:ascii="Times New Roman" w:hAnsi="Times New Roman" w:cs="Times New Roman"/>
          <w:b/>
          <w:sz w:val="21"/>
          <w:szCs w:val="21"/>
        </w:rPr>
        <w:t xml:space="preserve">do mês de </w:t>
      </w:r>
      <w:r w:rsidR="00E641F3" w:rsidRPr="00401139">
        <w:rPr>
          <w:rFonts w:ascii="Times New Roman" w:hAnsi="Times New Roman" w:cs="Times New Roman"/>
          <w:b/>
          <w:sz w:val="21"/>
          <w:szCs w:val="21"/>
        </w:rPr>
        <w:t>novemb</w:t>
      </w:r>
      <w:r w:rsidR="005C063F" w:rsidRPr="00401139">
        <w:rPr>
          <w:rFonts w:ascii="Times New Roman" w:hAnsi="Times New Roman" w:cs="Times New Roman"/>
          <w:b/>
          <w:sz w:val="21"/>
          <w:szCs w:val="21"/>
        </w:rPr>
        <w:t>ro</w:t>
      </w:r>
      <w:r w:rsidRPr="00401139">
        <w:rPr>
          <w:rFonts w:ascii="Times New Roman" w:hAnsi="Times New Roman" w:cs="Times New Roman"/>
          <w:b/>
          <w:sz w:val="21"/>
          <w:szCs w:val="21"/>
        </w:rPr>
        <w:t xml:space="preserve"> do ano de dois mil e </w:t>
      </w:r>
      <w:r w:rsidR="00907958" w:rsidRPr="00401139">
        <w:rPr>
          <w:rFonts w:ascii="Times New Roman" w:hAnsi="Times New Roman" w:cs="Times New Roman"/>
          <w:b/>
          <w:sz w:val="21"/>
          <w:szCs w:val="21"/>
        </w:rPr>
        <w:t>dezesseis, 5</w:t>
      </w:r>
      <w:r w:rsidR="00401139" w:rsidRPr="00401139">
        <w:rPr>
          <w:rFonts w:ascii="Times New Roman" w:hAnsi="Times New Roman" w:cs="Times New Roman"/>
          <w:b/>
          <w:sz w:val="21"/>
          <w:szCs w:val="21"/>
        </w:rPr>
        <w:t>6</w:t>
      </w:r>
      <w:r w:rsidRPr="00401139">
        <w:rPr>
          <w:rFonts w:ascii="Times New Roman" w:hAnsi="Times New Roman" w:cs="Times New Roman"/>
          <w:b/>
          <w:sz w:val="21"/>
          <w:szCs w:val="21"/>
        </w:rPr>
        <w:t>º ano de emancipação.</w:t>
      </w:r>
    </w:p>
    <w:p w14:paraId="2C1FCCF9" w14:textId="77777777" w:rsidR="006217FB" w:rsidRPr="00401139" w:rsidRDefault="006217FB" w:rsidP="00E641F3">
      <w:pPr>
        <w:rPr>
          <w:rFonts w:ascii="Times New Roman" w:hAnsi="Times New Roman" w:cs="Times New Roman"/>
          <w:b/>
          <w:sz w:val="21"/>
          <w:szCs w:val="21"/>
        </w:rPr>
      </w:pPr>
    </w:p>
    <w:p w14:paraId="5B07435F" w14:textId="77777777" w:rsidR="00907958" w:rsidRPr="00401139" w:rsidRDefault="00907958" w:rsidP="00E641F3">
      <w:pPr>
        <w:rPr>
          <w:rFonts w:ascii="Times New Roman" w:hAnsi="Times New Roman" w:cs="Times New Roman"/>
          <w:sz w:val="21"/>
          <w:szCs w:val="21"/>
        </w:rPr>
      </w:pPr>
    </w:p>
    <w:p w14:paraId="40B08853" w14:textId="77777777" w:rsidR="00E641F3" w:rsidRPr="00401139" w:rsidRDefault="00E641F3" w:rsidP="00E641F3">
      <w:pPr>
        <w:rPr>
          <w:rFonts w:ascii="Times New Roman" w:hAnsi="Times New Roman" w:cs="Times New Roman"/>
          <w:sz w:val="21"/>
          <w:szCs w:val="21"/>
        </w:rPr>
      </w:pPr>
    </w:p>
    <w:p w14:paraId="4F6AB8CF" w14:textId="77777777" w:rsidR="00401139" w:rsidRPr="00401139" w:rsidRDefault="00401139" w:rsidP="00E641F3">
      <w:pPr>
        <w:rPr>
          <w:rFonts w:ascii="Times New Roman" w:hAnsi="Times New Roman" w:cs="Times New Roman"/>
          <w:sz w:val="21"/>
          <w:szCs w:val="21"/>
        </w:rPr>
      </w:pPr>
    </w:p>
    <w:p w14:paraId="4C40C32D" w14:textId="77777777" w:rsidR="006217FB" w:rsidRPr="00401139" w:rsidRDefault="006217FB" w:rsidP="00E641F3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1"/>
          <w:szCs w:val="21"/>
        </w:rPr>
      </w:pPr>
      <w:r w:rsidRPr="00401139">
        <w:rPr>
          <w:rFonts w:ascii="Times New Roman" w:hAnsi="Times New Roman" w:cs="Times New Roman"/>
          <w:color w:val="auto"/>
          <w:sz w:val="21"/>
          <w:szCs w:val="21"/>
        </w:rPr>
        <w:t>Raul Camilo Isotton</w:t>
      </w:r>
    </w:p>
    <w:p w14:paraId="6B8C775A" w14:textId="77777777" w:rsidR="006217FB" w:rsidRPr="00401139" w:rsidRDefault="006217FB" w:rsidP="00E641F3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 xml:space="preserve">Prefeito </w:t>
      </w:r>
    </w:p>
    <w:p w14:paraId="06CBA804" w14:textId="77777777" w:rsidR="006217FB" w:rsidRPr="00401139" w:rsidRDefault="006217FB" w:rsidP="00E641F3">
      <w:pPr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 xml:space="preserve">Registre-se  </w:t>
      </w:r>
    </w:p>
    <w:p w14:paraId="4DF95FB8" w14:textId="77777777" w:rsidR="006217FB" w:rsidRPr="00401139" w:rsidRDefault="006217FB" w:rsidP="006217FB">
      <w:pPr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Publique-se</w:t>
      </w:r>
    </w:p>
    <w:p w14:paraId="72D9ED82" w14:textId="77777777" w:rsidR="006217FB" w:rsidRPr="00401139" w:rsidRDefault="006217FB" w:rsidP="006217FB">
      <w:pPr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Cumpra-se</w:t>
      </w:r>
    </w:p>
    <w:p w14:paraId="2D7981FF" w14:textId="77777777" w:rsidR="00503E9E" w:rsidRPr="00401139" w:rsidRDefault="00503E9E" w:rsidP="006217FB">
      <w:pPr>
        <w:rPr>
          <w:rFonts w:ascii="Times New Roman" w:hAnsi="Times New Roman" w:cs="Times New Roman"/>
          <w:sz w:val="21"/>
          <w:szCs w:val="21"/>
        </w:rPr>
      </w:pPr>
    </w:p>
    <w:p w14:paraId="297CF186" w14:textId="77777777" w:rsidR="00401139" w:rsidRPr="00401139" w:rsidRDefault="00401139" w:rsidP="006217FB">
      <w:pPr>
        <w:rPr>
          <w:rFonts w:ascii="Times New Roman" w:hAnsi="Times New Roman" w:cs="Times New Roman"/>
          <w:sz w:val="21"/>
          <w:szCs w:val="21"/>
        </w:rPr>
      </w:pPr>
    </w:p>
    <w:p w14:paraId="394A6C02" w14:textId="77777777" w:rsidR="006217FB" w:rsidRPr="00401139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 w:val="21"/>
          <w:szCs w:val="21"/>
        </w:rPr>
      </w:pPr>
      <w:r w:rsidRPr="00401139">
        <w:rPr>
          <w:rFonts w:ascii="Times New Roman" w:hAnsi="Times New Roman" w:cs="Times New Roman"/>
          <w:b/>
          <w:i w:val="0"/>
          <w:color w:val="auto"/>
          <w:sz w:val="21"/>
          <w:szCs w:val="21"/>
        </w:rPr>
        <w:t>Marcia Besson Frigotto</w:t>
      </w:r>
    </w:p>
    <w:p w14:paraId="771E69C1" w14:textId="77777777" w:rsidR="00E641F3" w:rsidRPr="00401139" w:rsidRDefault="006217FB">
      <w:pPr>
        <w:rPr>
          <w:rFonts w:ascii="Times New Roman" w:hAnsi="Times New Roman" w:cs="Times New Roman"/>
          <w:sz w:val="21"/>
          <w:szCs w:val="21"/>
        </w:rPr>
      </w:pPr>
      <w:r w:rsidRPr="00401139">
        <w:rPr>
          <w:rFonts w:ascii="Times New Roman" w:hAnsi="Times New Roman" w:cs="Times New Roman"/>
          <w:sz w:val="21"/>
          <w:szCs w:val="21"/>
        </w:rPr>
        <w:t>Secretária de Administração e Finanças</w:t>
      </w:r>
    </w:p>
    <w:sectPr w:rsidR="00E641F3" w:rsidRPr="00401139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44C3" w14:textId="77777777" w:rsidR="00475250" w:rsidRDefault="00475250">
      <w:r>
        <w:separator/>
      </w:r>
    </w:p>
  </w:endnote>
  <w:endnote w:type="continuationSeparator" w:id="0">
    <w:p w14:paraId="2D7D07C3" w14:textId="77777777" w:rsidR="00475250" w:rsidRDefault="0047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4197" w14:textId="77777777" w:rsidR="00E641F3" w:rsidRDefault="00E641F3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6A8A" w14:textId="77777777" w:rsidR="00475250" w:rsidRDefault="00475250">
      <w:r>
        <w:separator/>
      </w:r>
    </w:p>
  </w:footnote>
  <w:footnote w:type="continuationSeparator" w:id="0">
    <w:p w14:paraId="4B265A9A" w14:textId="77777777" w:rsidR="00475250" w:rsidRDefault="0047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210495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139"/>
    <w:rsid w:val="00401DE4"/>
    <w:rsid w:val="004035B1"/>
    <w:rsid w:val="00435AAD"/>
    <w:rsid w:val="00443720"/>
    <w:rsid w:val="0046707A"/>
    <w:rsid w:val="00467A67"/>
    <w:rsid w:val="004745F7"/>
    <w:rsid w:val="00475250"/>
    <w:rsid w:val="0047675D"/>
    <w:rsid w:val="00483320"/>
    <w:rsid w:val="00486AEB"/>
    <w:rsid w:val="00487150"/>
    <w:rsid w:val="00495907"/>
    <w:rsid w:val="004A23BD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13859"/>
    <w:rsid w:val="00A4038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C696D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59D9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2016-11-30T14:14:00Z</cp:lastPrinted>
  <dcterms:created xsi:type="dcterms:W3CDTF">2026-06-23T12:30:00Z</dcterms:created>
  <dcterms:modified xsi:type="dcterms:W3CDTF">2026-06-23T12:30:00Z</dcterms:modified>
</cp:coreProperties>
</file>