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610B" w14:textId="77777777" w:rsidR="00637A71" w:rsidRPr="00D4579E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  <w:sz w:val="22"/>
          <w:szCs w:val="22"/>
        </w:rPr>
      </w:pPr>
      <w:r w:rsidRPr="00D4579E">
        <w:rPr>
          <w:b/>
          <w:bCs/>
          <w:sz w:val="22"/>
          <w:szCs w:val="22"/>
        </w:rPr>
        <w:t xml:space="preserve">LEI Nº </w:t>
      </w:r>
      <w:r w:rsidR="00940D85">
        <w:rPr>
          <w:b/>
          <w:bCs/>
          <w:sz w:val="22"/>
          <w:szCs w:val="22"/>
        </w:rPr>
        <w:t>21</w:t>
      </w:r>
      <w:r w:rsidR="00C735E1">
        <w:rPr>
          <w:b/>
          <w:bCs/>
          <w:sz w:val="22"/>
          <w:szCs w:val="22"/>
        </w:rPr>
        <w:t>21</w:t>
      </w:r>
      <w:r w:rsidR="005A0FFF" w:rsidRPr="00D4579E">
        <w:rPr>
          <w:b/>
          <w:bCs/>
          <w:sz w:val="22"/>
          <w:szCs w:val="22"/>
        </w:rPr>
        <w:t>/2017</w:t>
      </w:r>
    </w:p>
    <w:p w14:paraId="6FBBA59B" w14:textId="77777777" w:rsidR="00D73398" w:rsidRPr="00D4579E" w:rsidRDefault="00D73398" w:rsidP="00637A71">
      <w:pPr>
        <w:pStyle w:val="NormalWeb"/>
        <w:spacing w:before="0" w:beforeAutospacing="0" w:after="0" w:afterAutospacing="0"/>
        <w:ind w:firstLine="3402"/>
        <w:rPr>
          <w:b/>
          <w:bCs/>
          <w:sz w:val="22"/>
          <w:szCs w:val="22"/>
        </w:rPr>
      </w:pPr>
    </w:p>
    <w:p w14:paraId="0CCD1782" w14:textId="77777777" w:rsidR="00D73398" w:rsidRPr="00D4579E" w:rsidRDefault="00D73398" w:rsidP="00D73398">
      <w:pPr>
        <w:pStyle w:val="Recuodecorpodetexto"/>
        <w:ind w:left="3402" w:firstLine="0"/>
        <w:rPr>
          <w:sz w:val="22"/>
          <w:szCs w:val="22"/>
        </w:rPr>
      </w:pPr>
      <w:r w:rsidRPr="00D4579E">
        <w:rPr>
          <w:sz w:val="22"/>
          <w:szCs w:val="22"/>
        </w:rPr>
        <w:t xml:space="preserve">Concede reajuste salarial aos Servidores Públicos Municipais de Dois Vizinhos. </w:t>
      </w:r>
    </w:p>
    <w:p w14:paraId="330B94CB" w14:textId="77777777" w:rsidR="00D73398" w:rsidRPr="00D4579E" w:rsidRDefault="00D73398" w:rsidP="00D73398">
      <w:pPr>
        <w:jc w:val="both"/>
        <w:rPr>
          <w:b/>
          <w:sz w:val="22"/>
          <w:szCs w:val="22"/>
        </w:rPr>
      </w:pPr>
      <w:r w:rsidRPr="00D4579E">
        <w:rPr>
          <w:b/>
          <w:sz w:val="22"/>
          <w:szCs w:val="22"/>
        </w:rPr>
        <w:tab/>
      </w:r>
    </w:p>
    <w:p w14:paraId="5E57FCEC" w14:textId="77777777" w:rsidR="00D73398" w:rsidRPr="00D4579E" w:rsidRDefault="00D73398" w:rsidP="00D73398">
      <w:pPr>
        <w:ind w:left="3402"/>
        <w:jc w:val="both"/>
        <w:rPr>
          <w:b/>
          <w:sz w:val="22"/>
          <w:szCs w:val="22"/>
        </w:rPr>
      </w:pPr>
      <w:r w:rsidRPr="00D4579E">
        <w:rPr>
          <w:sz w:val="22"/>
          <w:szCs w:val="22"/>
        </w:rPr>
        <w:t>A Câmara Municipal de Vereadores aprovou, e eu</w:t>
      </w:r>
      <w:r w:rsidRPr="00D4579E">
        <w:rPr>
          <w:b/>
          <w:sz w:val="22"/>
          <w:szCs w:val="22"/>
        </w:rPr>
        <w:t xml:space="preserve"> Raul Camilo Isotton, </w:t>
      </w:r>
      <w:r w:rsidRPr="00D4579E">
        <w:rPr>
          <w:sz w:val="22"/>
          <w:szCs w:val="22"/>
        </w:rPr>
        <w:t>Prefeito de Dois Vizinhos, sanciono a seguinte,</w:t>
      </w:r>
    </w:p>
    <w:p w14:paraId="708EC704" w14:textId="77777777" w:rsidR="00D73398" w:rsidRPr="00D4579E" w:rsidRDefault="00D73398" w:rsidP="00D73398">
      <w:pPr>
        <w:ind w:left="3402"/>
        <w:jc w:val="both"/>
        <w:rPr>
          <w:sz w:val="22"/>
          <w:szCs w:val="22"/>
        </w:rPr>
      </w:pPr>
    </w:p>
    <w:p w14:paraId="3075EA20" w14:textId="77777777" w:rsidR="00D73398" w:rsidRPr="00D4579E" w:rsidRDefault="00D73398" w:rsidP="00D73398">
      <w:pPr>
        <w:pStyle w:val="Recuodecorpodetexto2"/>
        <w:rPr>
          <w:rFonts w:ascii="Times New Roman" w:hAnsi="Times New Roman"/>
          <w:sz w:val="22"/>
          <w:szCs w:val="22"/>
        </w:rPr>
      </w:pPr>
    </w:p>
    <w:p w14:paraId="36A3A943" w14:textId="77777777" w:rsidR="00D73398" w:rsidRPr="00D4579E" w:rsidRDefault="00D73398" w:rsidP="00D73398">
      <w:pPr>
        <w:pStyle w:val="Recuodecorpodetexto2"/>
        <w:ind w:firstLine="1984"/>
        <w:rPr>
          <w:rFonts w:ascii="Times New Roman" w:hAnsi="Times New Roman"/>
          <w:sz w:val="22"/>
          <w:szCs w:val="22"/>
        </w:rPr>
      </w:pPr>
      <w:r w:rsidRPr="00D4579E">
        <w:rPr>
          <w:rFonts w:ascii="Times New Roman" w:hAnsi="Times New Roman"/>
          <w:sz w:val="22"/>
          <w:szCs w:val="22"/>
        </w:rPr>
        <w:t>LEI:</w:t>
      </w:r>
    </w:p>
    <w:p w14:paraId="3FA14ECD" w14:textId="77777777" w:rsidR="00D73398" w:rsidRPr="00D4579E" w:rsidRDefault="00D73398" w:rsidP="00D73398">
      <w:pPr>
        <w:ind w:left="708"/>
        <w:jc w:val="both"/>
        <w:rPr>
          <w:b/>
          <w:sz w:val="22"/>
          <w:szCs w:val="22"/>
        </w:rPr>
      </w:pPr>
    </w:p>
    <w:p w14:paraId="2A58D1AF" w14:textId="77777777" w:rsidR="005229C5" w:rsidRPr="00D4579E" w:rsidRDefault="005229C5" w:rsidP="00D73398">
      <w:pPr>
        <w:ind w:firstLine="3402"/>
        <w:jc w:val="both"/>
        <w:rPr>
          <w:b/>
          <w:sz w:val="22"/>
          <w:szCs w:val="22"/>
        </w:rPr>
      </w:pPr>
    </w:p>
    <w:p w14:paraId="2C70FDCB" w14:textId="77777777" w:rsidR="00D73398" w:rsidRPr="00D4579E" w:rsidRDefault="00D73398" w:rsidP="00D73398">
      <w:pPr>
        <w:ind w:firstLine="3402"/>
        <w:jc w:val="both"/>
        <w:rPr>
          <w:sz w:val="22"/>
          <w:szCs w:val="22"/>
        </w:rPr>
      </w:pPr>
      <w:r w:rsidRPr="00D4579E">
        <w:rPr>
          <w:b/>
          <w:sz w:val="22"/>
          <w:szCs w:val="22"/>
        </w:rPr>
        <w:t xml:space="preserve">Art. 1º. </w:t>
      </w:r>
      <w:r w:rsidRPr="00D4579E">
        <w:rPr>
          <w:sz w:val="22"/>
          <w:szCs w:val="22"/>
        </w:rPr>
        <w:t xml:space="preserve">Fica o Poder Executivo Municipal autorizado a conceder reajuste salarial aos servidores públicos municipais, aos inativos e pensionistas, no percentual de </w:t>
      </w:r>
      <w:r w:rsidR="005A0FFF" w:rsidRPr="00D4579E">
        <w:rPr>
          <w:b/>
          <w:sz w:val="22"/>
          <w:szCs w:val="22"/>
        </w:rPr>
        <w:t>6</w:t>
      </w:r>
      <w:r w:rsidRPr="00D4579E">
        <w:rPr>
          <w:b/>
          <w:sz w:val="22"/>
          <w:szCs w:val="22"/>
        </w:rPr>
        <w:t>% (</w:t>
      </w:r>
      <w:r w:rsidR="005A0FFF" w:rsidRPr="00D4579E">
        <w:rPr>
          <w:b/>
          <w:sz w:val="22"/>
          <w:szCs w:val="22"/>
        </w:rPr>
        <w:t>seis</w:t>
      </w:r>
      <w:r w:rsidRPr="00D4579E">
        <w:rPr>
          <w:b/>
          <w:sz w:val="22"/>
          <w:szCs w:val="22"/>
        </w:rPr>
        <w:t xml:space="preserve"> por cento),</w:t>
      </w:r>
      <w:r w:rsidRPr="00D4579E">
        <w:rPr>
          <w:sz w:val="22"/>
          <w:szCs w:val="22"/>
        </w:rPr>
        <w:t xml:space="preserve"> sobre seus vencimentos</w:t>
      </w:r>
      <w:r w:rsidR="005A0FFF" w:rsidRPr="00D4579E">
        <w:rPr>
          <w:sz w:val="22"/>
          <w:szCs w:val="22"/>
        </w:rPr>
        <w:t>, com reposição da inflação medida pelo índice do INPC e aumento real nos termos da Lei 1666/2011</w:t>
      </w:r>
      <w:r w:rsidR="0036657A" w:rsidRPr="00D4579E">
        <w:rPr>
          <w:sz w:val="22"/>
          <w:szCs w:val="22"/>
        </w:rPr>
        <w:t>.</w:t>
      </w:r>
    </w:p>
    <w:p w14:paraId="05C518B6" w14:textId="77777777" w:rsidR="0036657A" w:rsidRPr="00D4579E" w:rsidRDefault="0036657A" w:rsidP="00D73398">
      <w:pPr>
        <w:ind w:firstLine="3402"/>
        <w:jc w:val="both"/>
        <w:rPr>
          <w:sz w:val="22"/>
          <w:szCs w:val="22"/>
        </w:rPr>
      </w:pPr>
    </w:p>
    <w:p w14:paraId="7551A7ED" w14:textId="77777777" w:rsidR="00D73398" w:rsidRPr="00D4579E" w:rsidRDefault="00D73398" w:rsidP="00D73398">
      <w:pPr>
        <w:ind w:firstLine="3402"/>
        <w:jc w:val="both"/>
        <w:rPr>
          <w:bCs/>
          <w:sz w:val="22"/>
          <w:szCs w:val="22"/>
        </w:rPr>
      </w:pPr>
      <w:r w:rsidRPr="00D4579E">
        <w:rPr>
          <w:b/>
          <w:sz w:val="22"/>
          <w:szCs w:val="22"/>
        </w:rPr>
        <w:t>Art. 2º.</w:t>
      </w:r>
      <w:r w:rsidRPr="00D4579E">
        <w:rPr>
          <w:bCs/>
          <w:sz w:val="22"/>
          <w:szCs w:val="22"/>
        </w:rPr>
        <w:t xml:space="preserve"> Ficam, por esta Lei, zeradas as perdas salariais havidas até o mês de fevereiro de 201</w:t>
      </w:r>
      <w:r w:rsidR="005A0FFF" w:rsidRPr="00D4579E">
        <w:rPr>
          <w:bCs/>
          <w:sz w:val="22"/>
          <w:szCs w:val="22"/>
        </w:rPr>
        <w:t>7</w:t>
      </w:r>
      <w:r w:rsidRPr="00D4579E">
        <w:rPr>
          <w:bCs/>
          <w:sz w:val="22"/>
          <w:szCs w:val="22"/>
        </w:rPr>
        <w:t>.</w:t>
      </w:r>
    </w:p>
    <w:p w14:paraId="58A41693" w14:textId="77777777" w:rsidR="00D73398" w:rsidRPr="00D4579E" w:rsidRDefault="00D73398" w:rsidP="00D73398">
      <w:pPr>
        <w:ind w:firstLine="3402"/>
        <w:jc w:val="both"/>
        <w:rPr>
          <w:bCs/>
          <w:sz w:val="22"/>
          <w:szCs w:val="22"/>
        </w:rPr>
      </w:pPr>
    </w:p>
    <w:p w14:paraId="2A02D966" w14:textId="77777777" w:rsidR="001678B0" w:rsidRPr="00D4579E" w:rsidRDefault="001678B0" w:rsidP="00D73398">
      <w:pPr>
        <w:ind w:firstLine="3402"/>
        <w:jc w:val="both"/>
        <w:rPr>
          <w:bCs/>
          <w:sz w:val="22"/>
          <w:szCs w:val="22"/>
        </w:rPr>
      </w:pPr>
      <w:r w:rsidRPr="00D4579E">
        <w:rPr>
          <w:b/>
          <w:sz w:val="22"/>
          <w:szCs w:val="22"/>
        </w:rPr>
        <w:t>Art. 3º.</w:t>
      </w:r>
      <w:r w:rsidRPr="00D4579E">
        <w:rPr>
          <w:bCs/>
          <w:sz w:val="22"/>
          <w:szCs w:val="22"/>
        </w:rPr>
        <w:t xml:space="preserve"> O </w:t>
      </w:r>
      <w:r w:rsidR="001226F0" w:rsidRPr="00D4579E">
        <w:rPr>
          <w:bCs/>
          <w:sz w:val="22"/>
          <w:szCs w:val="22"/>
        </w:rPr>
        <w:t>reajuste salarial de que trata a</w:t>
      </w:r>
      <w:r w:rsidRPr="00D4579E">
        <w:rPr>
          <w:bCs/>
          <w:sz w:val="22"/>
          <w:szCs w:val="22"/>
        </w:rPr>
        <w:t xml:space="preserve"> presente Lei </w:t>
      </w:r>
      <w:r w:rsidR="001226F0" w:rsidRPr="00D4579E">
        <w:rPr>
          <w:bCs/>
          <w:sz w:val="22"/>
          <w:szCs w:val="22"/>
        </w:rPr>
        <w:t xml:space="preserve">não se aplica </w:t>
      </w:r>
      <w:r w:rsidRPr="00D4579E">
        <w:rPr>
          <w:bCs/>
          <w:sz w:val="22"/>
          <w:szCs w:val="22"/>
        </w:rPr>
        <w:t>ao quadro do magistério, pois o mesmo possui legislação própria.</w:t>
      </w:r>
    </w:p>
    <w:p w14:paraId="4A5AE948" w14:textId="77777777" w:rsidR="00D73398" w:rsidRPr="00D4579E" w:rsidRDefault="00D73398" w:rsidP="00D73398">
      <w:pPr>
        <w:ind w:firstLine="3402"/>
        <w:jc w:val="both"/>
        <w:rPr>
          <w:bCs/>
          <w:sz w:val="22"/>
          <w:szCs w:val="22"/>
        </w:rPr>
      </w:pPr>
    </w:p>
    <w:p w14:paraId="1CB45716" w14:textId="77777777" w:rsidR="00D73398" w:rsidRPr="00D4579E" w:rsidRDefault="00D73398" w:rsidP="00D73398">
      <w:pPr>
        <w:ind w:firstLine="3402"/>
        <w:jc w:val="both"/>
        <w:rPr>
          <w:bCs/>
          <w:sz w:val="22"/>
          <w:szCs w:val="22"/>
        </w:rPr>
      </w:pPr>
      <w:r w:rsidRPr="00D4579E">
        <w:rPr>
          <w:b/>
          <w:sz w:val="22"/>
          <w:szCs w:val="22"/>
        </w:rPr>
        <w:t>Art. 4º.</w:t>
      </w:r>
      <w:r w:rsidRPr="00D4579E">
        <w:rPr>
          <w:bCs/>
          <w:sz w:val="22"/>
          <w:szCs w:val="22"/>
        </w:rPr>
        <w:t xml:space="preserve"> </w:t>
      </w:r>
      <w:r w:rsidRPr="00D4579E">
        <w:rPr>
          <w:sz w:val="22"/>
          <w:szCs w:val="22"/>
        </w:rPr>
        <w:t>Esta Lei entra em vigor na data de sua publicação, produzindo efeitos a partir de 01 de março de 201</w:t>
      </w:r>
      <w:r w:rsidR="005A0FFF" w:rsidRPr="00D4579E">
        <w:rPr>
          <w:sz w:val="22"/>
          <w:szCs w:val="22"/>
        </w:rPr>
        <w:t>7</w:t>
      </w:r>
      <w:r w:rsidRPr="00D4579E">
        <w:rPr>
          <w:sz w:val="22"/>
          <w:szCs w:val="22"/>
        </w:rPr>
        <w:t>.</w:t>
      </w:r>
    </w:p>
    <w:p w14:paraId="4D7D97FF" w14:textId="77777777" w:rsidR="00D73398" w:rsidRPr="00D4579E" w:rsidRDefault="00D73398" w:rsidP="00090D4C">
      <w:pPr>
        <w:pStyle w:val="Recuodecorpodetexto"/>
        <w:ind w:left="3402" w:firstLine="0"/>
        <w:rPr>
          <w:sz w:val="22"/>
          <w:szCs w:val="22"/>
        </w:rPr>
      </w:pPr>
    </w:p>
    <w:p w14:paraId="663CE388" w14:textId="77777777" w:rsidR="00D73398" w:rsidRPr="00D4579E" w:rsidRDefault="00D73398" w:rsidP="00090D4C">
      <w:pPr>
        <w:pStyle w:val="Recuodecorpodetexto"/>
        <w:ind w:left="3402" w:firstLine="0"/>
        <w:rPr>
          <w:sz w:val="22"/>
          <w:szCs w:val="22"/>
        </w:rPr>
      </w:pPr>
    </w:p>
    <w:p w14:paraId="48F1C6B3" w14:textId="77777777" w:rsidR="00D73398" w:rsidRPr="00D4579E" w:rsidRDefault="00D73398" w:rsidP="00090D4C">
      <w:pPr>
        <w:pStyle w:val="Recuodecorpodetexto"/>
        <w:ind w:left="3402" w:firstLine="0"/>
        <w:rPr>
          <w:sz w:val="22"/>
          <w:szCs w:val="22"/>
        </w:rPr>
      </w:pPr>
    </w:p>
    <w:p w14:paraId="7E60A940" w14:textId="77777777" w:rsidR="00637A71" w:rsidRPr="00D4579E" w:rsidRDefault="0036657A" w:rsidP="00090D4C">
      <w:pPr>
        <w:pStyle w:val="Recuodecorpodetexto"/>
        <w:ind w:left="3402" w:firstLine="0"/>
        <w:rPr>
          <w:sz w:val="22"/>
          <w:szCs w:val="22"/>
        </w:rPr>
      </w:pPr>
      <w:r w:rsidRPr="00D4579E">
        <w:rPr>
          <w:sz w:val="22"/>
          <w:szCs w:val="22"/>
          <w:lang w:val="pt-BR"/>
        </w:rPr>
        <w:t>Ga</w:t>
      </w:r>
      <w:r w:rsidR="00637A71" w:rsidRPr="00D4579E">
        <w:rPr>
          <w:sz w:val="22"/>
          <w:szCs w:val="22"/>
        </w:rPr>
        <w:t xml:space="preserve">binete do Executivo Municipal de Dois Vizinhos - Pr, aos </w:t>
      </w:r>
      <w:r w:rsidR="00063E21">
        <w:rPr>
          <w:sz w:val="22"/>
          <w:szCs w:val="22"/>
        </w:rPr>
        <w:t>dezesseis</w:t>
      </w:r>
      <w:r w:rsidR="00B202B2" w:rsidRPr="00D4579E">
        <w:rPr>
          <w:sz w:val="22"/>
          <w:szCs w:val="22"/>
        </w:rPr>
        <w:t xml:space="preserve"> </w:t>
      </w:r>
      <w:r w:rsidR="00637A71" w:rsidRPr="00D4579E">
        <w:rPr>
          <w:sz w:val="22"/>
          <w:szCs w:val="22"/>
        </w:rPr>
        <w:t xml:space="preserve">dias do mês de </w:t>
      </w:r>
      <w:r w:rsidR="0049728F" w:rsidRPr="00D4579E">
        <w:rPr>
          <w:sz w:val="22"/>
          <w:szCs w:val="22"/>
        </w:rPr>
        <w:t>março</w:t>
      </w:r>
      <w:r w:rsidR="00637A71" w:rsidRPr="00D4579E">
        <w:rPr>
          <w:sz w:val="22"/>
          <w:szCs w:val="22"/>
        </w:rPr>
        <w:t xml:space="preserve"> d</w:t>
      </w:r>
      <w:r w:rsidR="00AC4FFD" w:rsidRPr="00D4579E">
        <w:rPr>
          <w:sz w:val="22"/>
          <w:szCs w:val="22"/>
        </w:rPr>
        <w:t xml:space="preserve">o ano de dois mil e </w:t>
      </w:r>
      <w:r w:rsidR="00D4107C" w:rsidRPr="00D4579E">
        <w:rPr>
          <w:sz w:val="22"/>
          <w:szCs w:val="22"/>
        </w:rPr>
        <w:t>dezesse</w:t>
      </w:r>
      <w:r w:rsidR="005A0FFF" w:rsidRPr="00D4579E">
        <w:rPr>
          <w:sz w:val="22"/>
          <w:szCs w:val="22"/>
        </w:rPr>
        <w:t>te</w:t>
      </w:r>
      <w:r w:rsidR="00AC4FFD" w:rsidRPr="00D4579E">
        <w:rPr>
          <w:sz w:val="22"/>
          <w:szCs w:val="22"/>
        </w:rPr>
        <w:t>, 5</w:t>
      </w:r>
      <w:r w:rsidR="005A0FFF" w:rsidRPr="00D4579E">
        <w:rPr>
          <w:sz w:val="22"/>
          <w:szCs w:val="22"/>
        </w:rPr>
        <w:t>6</w:t>
      </w:r>
      <w:r w:rsidR="00637A71" w:rsidRPr="00D4579E">
        <w:rPr>
          <w:sz w:val="22"/>
          <w:szCs w:val="22"/>
        </w:rPr>
        <w:t>º ano de emancipação.</w:t>
      </w:r>
    </w:p>
    <w:p w14:paraId="5D49EF7D" w14:textId="77777777" w:rsidR="00637A71" w:rsidRPr="00D4579E" w:rsidRDefault="00637A71" w:rsidP="00637A71">
      <w:pPr>
        <w:ind w:left="3402"/>
        <w:jc w:val="both"/>
        <w:rPr>
          <w:b/>
          <w:sz w:val="22"/>
          <w:szCs w:val="22"/>
        </w:rPr>
      </w:pPr>
    </w:p>
    <w:p w14:paraId="78757655" w14:textId="77777777" w:rsidR="00637A71" w:rsidRPr="00D4579E" w:rsidRDefault="00637A71" w:rsidP="00637A71">
      <w:pPr>
        <w:ind w:left="3402"/>
        <w:jc w:val="both"/>
        <w:rPr>
          <w:b/>
          <w:sz w:val="22"/>
          <w:szCs w:val="22"/>
        </w:rPr>
      </w:pPr>
    </w:p>
    <w:p w14:paraId="4D49989C" w14:textId="77777777" w:rsidR="00637A71" w:rsidRPr="00D4579E" w:rsidRDefault="00637A71" w:rsidP="00637A71">
      <w:pPr>
        <w:ind w:left="3402"/>
        <w:jc w:val="both"/>
        <w:rPr>
          <w:b/>
          <w:sz w:val="22"/>
          <w:szCs w:val="22"/>
        </w:rPr>
      </w:pPr>
    </w:p>
    <w:p w14:paraId="1B706AB9" w14:textId="77777777" w:rsidR="00091731" w:rsidRPr="00D4579E" w:rsidRDefault="00091731" w:rsidP="00091731">
      <w:pPr>
        <w:ind w:left="2410"/>
        <w:jc w:val="both"/>
        <w:rPr>
          <w:b/>
          <w:sz w:val="22"/>
          <w:szCs w:val="22"/>
        </w:rPr>
      </w:pPr>
    </w:p>
    <w:p w14:paraId="42BAEAB6" w14:textId="77777777" w:rsidR="00091731" w:rsidRPr="00D4579E" w:rsidRDefault="00AC4FFD" w:rsidP="00091731">
      <w:pPr>
        <w:pStyle w:val="Ttulo3"/>
        <w:spacing w:before="0" w:after="0"/>
        <w:ind w:firstLine="3402"/>
        <w:rPr>
          <w:sz w:val="22"/>
          <w:szCs w:val="22"/>
        </w:rPr>
      </w:pPr>
      <w:r w:rsidRPr="00D4579E">
        <w:rPr>
          <w:sz w:val="22"/>
          <w:szCs w:val="22"/>
        </w:rPr>
        <w:t>Raul Camilo Isotton</w:t>
      </w:r>
    </w:p>
    <w:p w14:paraId="17CB281A" w14:textId="77777777" w:rsidR="00091731" w:rsidRPr="00D4579E" w:rsidRDefault="00091731" w:rsidP="00091731">
      <w:pPr>
        <w:pStyle w:val="Ttulo3"/>
        <w:spacing w:before="0" w:after="0"/>
        <w:ind w:firstLine="3402"/>
        <w:rPr>
          <w:b w:val="0"/>
          <w:sz w:val="22"/>
          <w:szCs w:val="22"/>
        </w:rPr>
      </w:pPr>
      <w:r w:rsidRPr="00D4579E">
        <w:rPr>
          <w:b w:val="0"/>
          <w:sz w:val="22"/>
          <w:szCs w:val="22"/>
        </w:rPr>
        <w:t xml:space="preserve">Prefeito </w:t>
      </w:r>
    </w:p>
    <w:p w14:paraId="67CE3B12" w14:textId="77777777" w:rsidR="00091731" w:rsidRPr="00D4579E" w:rsidRDefault="00091731" w:rsidP="00091731">
      <w:pPr>
        <w:pStyle w:val="Ttulo2"/>
        <w:ind w:firstLine="3420"/>
        <w:rPr>
          <w:sz w:val="22"/>
          <w:szCs w:val="22"/>
        </w:rPr>
      </w:pPr>
    </w:p>
    <w:p w14:paraId="6DBD0245" w14:textId="77777777" w:rsidR="00EF0626" w:rsidRPr="00D4579E" w:rsidRDefault="00EF0626" w:rsidP="00091731">
      <w:pPr>
        <w:rPr>
          <w:sz w:val="22"/>
          <w:szCs w:val="22"/>
        </w:rPr>
      </w:pPr>
    </w:p>
    <w:p w14:paraId="070CFE04" w14:textId="77777777" w:rsidR="00297F68" w:rsidRPr="00D4579E" w:rsidRDefault="00297F68" w:rsidP="00091731">
      <w:pPr>
        <w:rPr>
          <w:sz w:val="22"/>
          <w:szCs w:val="22"/>
        </w:rPr>
      </w:pPr>
    </w:p>
    <w:p w14:paraId="18799721" w14:textId="77777777" w:rsidR="00182DCD" w:rsidRPr="00D4579E" w:rsidRDefault="00182DCD" w:rsidP="00091731">
      <w:pPr>
        <w:rPr>
          <w:sz w:val="22"/>
          <w:szCs w:val="22"/>
        </w:rPr>
      </w:pPr>
    </w:p>
    <w:p w14:paraId="0BA77EE5" w14:textId="77777777" w:rsidR="00182DCD" w:rsidRPr="00D4579E" w:rsidRDefault="00182DCD" w:rsidP="00091731">
      <w:pPr>
        <w:rPr>
          <w:sz w:val="22"/>
          <w:szCs w:val="22"/>
        </w:rPr>
      </w:pPr>
    </w:p>
    <w:p w14:paraId="33BBC99F" w14:textId="77777777" w:rsidR="00182DCD" w:rsidRPr="00D4579E" w:rsidRDefault="00182DCD" w:rsidP="00091731">
      <w:pPr>
        <w:rPr>
          <w:sz w:val="22"/>
          <w:szCs w:val="22"/>
        </w:rPr>
      </w:pPr>
    </w:p>
    <w:p w14:paraId="4632959A" w14:textId="77777777" w:rsidR="00182DCD" w:rsidRPr="00D4579E" w:rsidRDefault="00182DCD" w:rsidP="00091731">
      <w:pPr>
        <w:rPr>
          <w:sz w:val="22"/>
          <w:szCs w:val="22"/>
        </w:rPr>
      </w:pPr>
    </w:p>
    <w:p w14:paraId="1DA221AB" w14:textId="77777777" w:rsidR="00182DCD" w:rsidRPr="00D4579E" w:rsidRDefault="00182DCD" w:rsidP="00091731">
      <w:pPr>
        <w:rPr>
          <w:sz w:val="22"/>
          <w:szCs w:val="22"/>
        </w:rPr>
      </w:pPr>
    </w:p>
    <w:p w14:paraId="6FF26619" w14:textId="77777777" w:rsidR="00182DCD" w:rsidRPr="00D4579E" w:rsidRDefault="00182DCD" w:rsidP="00091731">
      <w:pPr>
        <w:rPr>
          <w:sz w:val="22"/>
          <w:szCs w:val="22"/>
        </w:rPr>
      </w:pPr>
    </w:p>
    <w:p w14:paraId="4143CA23" w14:textId="77777777" w:rsidR="000452B1" w:rsidRDefault="00DD4AFA" w:rsidP="000452B1">
      <w:pPr>
        <w:pStyle w:val="Ttulo4"/>
        <w:rPr>
          <w:rFonts w:ascii="Times New Roman" w:hAnsi="Times New Roman"/>
          <w:b w:val="0"/>
          <w:sz w:val="22"/>
          <w:szCs w:val="22"/>
        </w:rPr>
      </w:pPr>
      <w:r w:rsidRPr="00D4579E">
        <w:rPr>
          <w:rFonts w:ascii="Times New Roman" w:hAnsi="Times New Roman"/>
          <w:b w:val="0"/>
          <w:sz w:val="22"/>
          <w:szCs w:val="22"/>
        </w:rPr>
        <w:lastRenderedPageBreak/>
        <w:t xml:space="preserve">                                                    </w:t>
      </w:r>
    </w:p>
    <w:p w14:paraId="60AE80B2" w14:textId="77777777" w:rsidR="00DD4AFA" w:rsidRPr="00D4579E" w:rsidRDefault="00D4579E" w:rsidP="000452B1">
      <w:pPr>
        <w:pStyle w:val="Ttulo4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D4579E">
        <w:rPr>
          <w:rFonts w:ascii="Times New Roman" w:hAnsi="Times New Roman"/>
          <w:b w:val="0"/>
          <w:sz w:val="22"/>
          <w:szCs w:val="22"/>
        </w:rPr>
        <w:t>T</w:t>
      </w:r>
      <w:r w:rsidR="00DD4AFA" w:rsidRPr="00D4579E">
        <w:rPr>
          <w:rFonts w:ascii="Times New Roman" w:hAnsi="Times New Roman"/>
          <w:b w:val="0"/>
          <w:sz w:val="22"/>
          <w:szCs w:val="22"/>
        </w:rPr>
        <w:t>ABELA DE VENCIMENTOS</w:t>
      </w:r>
    </w:p>
    <w:p w14:paraId="218C20A8" w14:textId="77777777" w:rsidR="00DD4AFA" w:rsidRPr="00D4579E" w:rsidRDefault="00DD4AFA" w:rsidP="00DD4AFA">
      <w:pPr>
        <w:tabs>
          <w:tab w:val="left" w:pos="8364"/>
        </w:tabs>
        <w:ind w:right="-56"/>
        <w:jc w:val="center"/>
        <w:rPr>
          <w:b/>
          <w:bCs/>
          <w:sz w:val="22"/>
          <w:szCs w:val="22"/>
        </w:rPr>
      </w:pPr>
      <w:r w:rsidRPr="00D4579E">
        <w:rPr>
          <w:b/>
          <w:bCs/>
          <w:sz w:val="22"/>
          <w:szCs w:val="22"/>
        </w:rPr>
        <w:t xml:space="preserve">SERVIDORES ESTATUTÁRIOS EFETIVOS </w:t>
      </w:r>
    </w:p>
    <w:p w14:paraId="17CD8767" w14:textId="77777777" w:rsidR="00D4579E" w:rsidRPr="00D4579E" w:rsidRDefault="00D4579E" w:rsidP="00D4579E">
      <w:pPr>
        <w:tabs>
          <w:tab w:val="left" w:pos="8364"/>
        </w:tabs>
        <w:ind w:right="-56"/>
        <w:jc w:val="center"/>
        <w:rPr>
          <w:b/>
          <w:bCs/>
          <w:sz w:val="22"/>
          <w:szCs w:val="22"/>
        </w:rPr>
      </w:pPr>
    </w:p>
    <w:tbl>
      <w:tblPr>
        <w:tblW w:w="88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2630"/>
        <w:gridCol w:w="846"/>
        <w:gridCol w:w="1384"/>
        <w:gridCol w:w="2630"/>
      </w:tblGrid>
      <w:tr w:rsidR="00D4579E" w:rsidRPr="00D4579E" w14:paraId="0E4D4327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4100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</w:rPr>
            </w:pPr>
            <w:r w:rsidRPr="00D4579E">
              <w:rPr>
                <w:b/>
                <w:sz w:val="22"/>
                <w:szCs w:val="22"/>
              </w:rPr>
              <w:t>Nível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5A7AE3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</w:rPr>
            </w:pPr>
            <w:r w:rsidRPr="00D4579E">
              <w:rPr>
                <w:b/>
                <w:sz w:val="22"/>
                <w:szCs w:val="22"/>
              </w:rPr>
              <w:t>Vencimentos (R$)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2920CC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ECC8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</w:rPr>
            </w:pPr>
            <w:r w:rsidRPr="00D4579E">
              <w:rPr>
                <w:b/>
                <w:sz w:val="22"/>
                <w:szCs w:val="22"/>
              </w:rPr>
              <w:t>Nível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70C0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</w:rPr>
            </w:pPr>
            <w:r w:rsidRPr="00D4579E">
              <w:rPr>
                <w:b/>
                <w:sz w:val="22"/>
                <w:szCs w:val="22"/>
              </w:rPr>
              <w:t>Vencimentos (R$)</w:t>
            </w:r>
          </w:p>
        </w:tc>
      </w:tr>
      <w:tr w:rsidR="00D4579E" w:rsidRPr="00D4579E" w14:paraId="1C95B823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FAFF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</w:rPr>
            </w:pPr>
            <w:r w:rsidRPr="00D4579E">
              <w:rPr>
                <w:b/>
                <w:sz w:val="22"/>
                <w:szCs w:val="22"/>
              </w:rPr>
              <w:t>NI – 01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74ADB94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1.144,43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6BFE5" w14:textId="77777777" w:rsidR="00D4579E" w:rsidRPr="00D4579E" w:rsidRDefault="00D4579E" w:rsidP="00BB043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C62E0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41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9E51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4.801,37</w:t>
            </w:r>
          </w:p>
        </w:tc>
      </w:tr>
      <w:tr w:rsidR="00D4579E" w:rsidRPr="00D4579E" w14:paraId="7AAC082E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E3F8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02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0C75EF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1.186,21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3C4BC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F3C4F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42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97EA3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4.976,59</w:t>
            </w:r>
          </w:p>
        </w:tc>
      </w:tr>
      <w:tr w:rsidR="00D4579E" w:rsidRPr="00D4579E" w14:paraId="27DDBBF2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CC2A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03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01F400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1.229,49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8EF91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B5409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43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3A640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5.158,27</w:t>
            </w:r>
          </w:p>
        </w:tc>
      </w:tr>
      <w:tr w:rsidR="00D4579E" w:rsidRPr="00D4579E" w14:paraId="0D5E2448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EC77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04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9F318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1.274,39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BC688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C4771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44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D9370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5.346,54</w:t>
            </w:r>
          </w:p>
        </w:tc>
      </w:tr>
      <w:tr w:rsidR="00D4579E" w:rsidRPr="00D4579E" w14:paraId="136B3DFB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838B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05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89D5DD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1.320,89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5BBC6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17D63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45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40C5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5.541,69</w:t>
            </w:r>
          </w:p>
        </w:tc>
      </w:tr>
      <w:tr w:rsidR="00D4579E" w:rsidRPr="00D4579E" w14:paraId="6D53A711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72C5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- 06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180A5F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1.369,11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BC9A0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2D140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46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23ABA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5.743,95</w:t>
            </w:r>
          </w:p>
        </w:tc>
      </w:tr>
      <w:tr w:rsidR="00D4579E" w:rsidRPr="00D4579E" w14:paraId="2025021C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2B8A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07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EBC2A6A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1.419,09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42A2E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30258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47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DEFCA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5.953,62</w:t>
            </w:r>
          </w:p>
        </w:tc>
      </w:tr>
      <w:tr w:rsidR="00D4579E" w:rsidRPr="00D4579E" w14:paraId="06C0ECD9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AAF6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08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1818174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1.470,88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FE9B3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55875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48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F8367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6.170,93</w:t>
            </w:r>
          </w:p>
        </w:tc>
      </w:tr>
      <w:tr w:rsidR="00D4579E" w:rsidRPr="00D4579E" w14:paraId="6E392102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FFEC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09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248D854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1.524,56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FCEF4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34892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49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40963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6.396,16</w:t>
            </w:r>
          </w:p>
        </w:tc>
      </w:tr>
      <w:tr w:rsidR="00D4579E" w:rsidRPr="00D4579E" w14:paraId="062D25A4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4848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10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F45C40E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1.580,24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F1504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622AE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50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D3A29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6.629,63</w:t>
            </w:r>
          </w:p>
        </w:tc>
      </w:tr>
      <w:tr w:rsidR="00D4579E" w:rsidRPr="00D4579E" w14:paraId="091BD5B4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C9E4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11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B92E3FA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1.637,89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0D7D8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55422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51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96DF3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6.871,60</w:t>
            </w:r>
          </w:p>
        </w:tc>
      </w:tr>
      <w:tr w:rsidR="00D4579E" w:rsidRPr="00D4579E" w14:paraId="510A1AC6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0661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12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1B5C40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1.697,67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EF91D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79CBC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52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4B1EA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7.122,42</w:t>
            </w:r>
          </w:p>
        </w:tc>
      </w:tr>
      <w:tr w:rsidR="00D4579E" w:rsidRPr="00D4579E" w14:paraId="477C9082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03B0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13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7441DA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1.759,62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34C2B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DCAB1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53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59D33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7.382,38</w:t>
            </w:r>
          </w:p>
        </w:tc>
      </w:tr>
      <w:tr w:rsidR="00D4579E" w:rsidRPr="00D4579E" w14:paraId="38B23345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A30C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14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93BB257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1.823,85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5892D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C4776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54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E319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7.651,85</w:t>
            </w:r>
          </w:p>
        </w:tc>
      </w:tr>
      <w:tr w:rsidR="00D4579E" w:rsidRPr="00D4579E" w14:paraId="6DB58E3D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B2BD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15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86B9E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1.890,44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5AF93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D7524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55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3BEA5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7.931,13</w:t>
            </w:r>
          </w:p>
        </w:tc>
      </w:tr>
      <w:tr w:rsidR="00D4579E" w:rsidRPr="00D4579E" w14:paraId="29F0D4DD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B33E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16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9CF3FBE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1.959,43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D3D47" w14:textId="77777777" w:rsidR="00D4579E" w:rsidRPr="00D4579E" w:rsidRDefault="00D4579E" w:rsidP="00BB043D">
            <w:pPr>
              <w:pStyle w:val="Cabealho"/>
              <w:tabs>
                <w:tab w:val="left" w:pos="708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4C428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56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5F3A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8.220,62</w:t>
            </w:r>
          </w:p>
        </w:tc>
      </w:tr>
      <w:tr w:rsidR="00D4579E" w:rsidRPr="00D4579E" w14:paraId="049BA50B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E68C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17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0F34E8B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2.030,95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9017E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AEDD4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57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2BA8E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8.520,67</w:t>
            </w:r>
          </w:p>
        </w:tc>
      </w:tr>
      <w:tr w:rsidR="00D4579E" w:rsidRPr="00D4579E" w14:paraId="64E10062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4719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18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20F7B73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2.105,09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FBDCD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11ED6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58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8EEE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8.831,70</w:t>
            </w:r>
          </w:p>
        </w:tc>
      </w:tr>
      <w:tr w:rsidR="00D4579E" w:rsidRPr="00D4579E" w14:paraId="1410F6E0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96DB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19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E200E92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2.181,91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BEE07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7471B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59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F920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9.154,04</w:t>
            </w:r>
          </w:p>
        </w:tc>
      </w:tr>
      <w:tr w:rsidR="00D4579E" w:rsidRPr="00D4579E" w14:paraId="2BE19F7A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9FED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20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9933BEA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2.261,55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E3A4E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F81F3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92949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9.488,14</w:t>
            </w:r>
          </w:p>
        </w:tc>
      </w:tr>
      <w:tr w:rsidR="00D4579E" w:rsidRPr="00D4579E" w14:paraId="50F4C7A2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C984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21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D2774A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2.344,11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71D6A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02294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61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B7503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9.834,47</w:t>
            </w:r>
          </w:p>
        </w:tc>
      </w:tr>
      <w:tr w:rsidR="00D4579E" w:rsidRPr="00D4579E" w14:paraId="3CE65762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7FFF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–22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8A33E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2.429,68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6E037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48503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62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F6E4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10.193,44</w:t>
            </w:r>
          </w:p>
        </w:tc>
      </w:tr>
      <w:tr w:rsidR="00D4579E" w:rsidRPr="00D4579E" w14:paraId="45E2F8D6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3047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23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450004A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2.518,36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7F153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1B9D8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63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3724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10.565,49</w:t>
            </w:r>
          </w:p>
        </w:tc>
      </w:tr>
      <w:tr w:rsidR="00D4579E" w:rsidRPr="00D4579E" w14:paraId="571E1ACF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FFB0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24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D0DC387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2.610,28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2DB8C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27D6AF7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64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07D6F28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10.951,15</w:t>
            </w:r>
          </w:p>
        </w:tc>
      </w:tr>
      <w:tr w:rsidR="00D4579E" w:rsidRPr="00D4579E" w14:paraId="2C795221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69C4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25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A153A2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2.705,54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20FA4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F03B6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65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E1DC8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11.350,86</w:t>
            </w:r>
          </w:p>
        </w:tc>
      </w:tr>
      <w:tr w:rsidR="00D4579E" w:rsidRPr="00D4579E" w14:paraId="41DD5457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98F9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26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0097242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2.804,29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113BC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F142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66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A424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11.765,16</w:t>
            </w:r>
          </w:p>
        </w:tc>
      </w:tr>
      <w:tr w:rsidR="00D4579E" w:rsidRPr="00D4579E" w14:paraId="57A3CE51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706F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27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65B4292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2.906,66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59243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E929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67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5950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12.194,59</w:t>
            </w:r>
          </w:p>
        </w:tc>
      </w:tr>
      <w:tr w:rsidR="00D4579E" w:rsidRPr="00D4579E" w14:paraId="1ADD3AE7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D4EA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28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9AAE688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3.012,74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ABADC" w14:textId="77777777" w:rsidR="00D4579E" w:rsidRPr="00D4579E" w:rsidRDefault="00D4579E" w:rsidP="00BB043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6063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68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1A754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12.639,68</w:t>
            </w:r>
          </w:p>
        </w:tc>
      </w:tr>
      <w:tr w:rsidR="00D4579E" w:rsidRPr="00D4579E" w14:paraId="150BA529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6D49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29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4525A4B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3.122,72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EC1BE" w14:textId="77777777" w:rsidR="00D4579E" w:rsidRPr="00D4579E" w:rsidRDefault="00D4579E" w:rsidP="00BB043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6F57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69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B23D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13.101,04</w:t>
            </w:r>
          </w:p>
        </w:tc>
      </w:tr>
      <w:tr w:rsidR="00D4579E" w:rsidRPr="00D4579E" w14:paraId="305FC337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E17E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30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A96A98A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3.236,69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2FC43" w14:textId="77777777" w:rsidR="00D4579E" w:rsidRPr="00D4579E" w:rsidRDefault="00D4579E" w:rsidP="00BB043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43D3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70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AB2F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13.579,23</w:t>
            </w:r>
          </w:p>
        </w:tc>
      </w:tr>
      <w:tr w:rsidR="00D4579E" w:rsidRPr="00D4579E" w14:paraId="7BACDC8D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F2B7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31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EFC393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3.354,83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C9C12" w14:textId="77777777" w:rsidR="00D4579E" w:rsidRPr="00D4579E" w:rsidRDefault="00D4579E" w:rsidP="00BB043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403E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71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98555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14.074,87</w:t>
            </w:r>
          </w:p>
        </w:tc>
      </w:tr>
      <w:tr w:rsidR="00D4579E" w:rsidRPr="00D4579E" w14:paraId="22202992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02C9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32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F5B2B5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3.477,28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5B3DB" w14:textId="77777777" w:rsidR="00D4579E" w:rsidRPr="00D4579E" w:rsidRDefault="00D4579E" w:rsidP="00BB043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93D4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72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0F97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14.588,60</w:t>
            </w:r>
          </w:p>
        </w:tc>
      </w:tr>
      <w:tr w:rsidR="00D4579E" w:rsidRPr="00D4579E" w14:paraId="1CD00BF8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94F0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33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499F4B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3.604,20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0CD7F" w14:textId="77777777" w:rsidR="00D4579E" w:rsidRPr="00D4579E" w:rsidRDefault="00D4579E" w:rsidP="00BB043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6565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73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68883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15.121,07</w:t>
            </w:r>
          </w:p>
        </w:tc>
      </w:tr>
      <w:tr w:rsidR="00D4579E" w:rsidRPr="00D4579E" w14:paraId="568251F4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DEAA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34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FD61B17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3.735,77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A1A98" w14:textId="77777777" w:rsidR="00D4579E" w:rsidRPr="00D4579E" w:rsidRDefault="00D4579E" w:rsidP="00BB043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1FDF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74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28202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15.673,00</w:t>
            </w:r>
          </w:p>
        </w:tc>
      </w:tr>
      <w:tr w:rsidR="00D4579E" w:rsidRPr="00D4579E" w14:paraId="038AE84A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E591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35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09C30A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3.872,12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C4EE5" w14:textId="77777777" w:rsidR="00D4579E" w:rsidRPr="00D4579E" w:rsidRDefault="00D4579E" w:rsidP="00BB043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6F20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75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E07E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16.245,07</w:t>
            </w:r>
          </w:p>
        </w:tc>
      </w:tr>
      <w:tr w:rsidR="00D4579E" w:rsidRPr="00D4579E" w14:paraId="373F9982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204D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36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A29D889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4.013,45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4E0EE" w14:textId="77777777" w:rsidR="00D4579E" w:rsidRPr="00D4579E" w:rsidRDefault="00D4579E" w:rsidP="00BB043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EBB8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76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0C2D8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16.838,00</w:t>
            </w:r>
          </w:p>
        </w:tc>
      </w:tr>
      <w:tr w:rsidR="00D4579E" w:rsidRPr="00D4579E" w14:paraId="45222ED6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DD2E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37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C61F618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4.159,94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ABC08" w14:textId="77777777" w:rsidR="00D4579E" w:rsidRPr="00D4579E" w:rsidRDefault="00D4579E" w:rsidP="00BB043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330F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77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F8A1B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17.452,59</w:t>
            </w:r>
          </w:p>
        </w:tc>
      </w:tr>
      <w:tr w:rsidR="00D4579E" w:rsidRPr="00D4579E" w14:paraId="461507D0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997D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38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EC30C4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4.311,78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7BFAB" w14:textId="77777777" w:rsidR="00D4579E" w:rsidRPr="00D4579E" w:rsidRDefault="00D4579E" w:rsidP="00BB043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F5B0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78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E3070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18.089,60</w:t>
            </w:r>
          </w:p>
        </w:tc>
      </w:tr>
      <w:tr w:rsidR="00D4579E" w:rsidRPr="00D4579E" w14:paraId="167B3158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8936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39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7719D8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4.469,16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4433D" w14:textId="77777777" w:rsidR="00D4579E" w:rsidRPr="00D4579E" w:rsidRDefault="00D4579E" w:rsidP="00BB043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7225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79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BE05E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18.749,91</w:t>
            </w:r>
          </w:p>
        </w:tc>
      </w:tr>
      <w:tr w:rsidR="00D4579E" w:rsidRPr="00D4579E" w14:paraId="036BD2AD" w14:textId="77777777" w:rsidTr="00BB043D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C37B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40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6F7F63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4.632,30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E509D" w14:textId="77777777" w:rsidR="00D4579E" w:rsidRPr="00D4579E" w:rsidRDefault="00D4579E" w:rsidP="00BB043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5168" w14:textId="77777777" w:rsidR="00D4579E" w:rsidRPr="00D4579E" w:rsidRDefault="00D4579E" w:rsidP="00BB043D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4579E">
              <w:rPr>
                <w:b/>
                <w:sz w:val="22"/>
                <w:szCs w:val="22"/>
                <w:lang w:val="es-ES_tradnl"/>
              </w:rPr>
              <w:t>NI – 80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AC95E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19.434,27</w:t>
            </w:r>
          </w:p>
        </w:tc>
      </w:tr>
    </w:tbl>
    <w:p w14:paraId="5A7DDAD0" w14:textId="77777777" w:rsidR="00D4579E" w:rsidRPr="00D4579E" w:rsidRDefault="00D4579E" w:rsidP="00D4579E">
      <w:pPr>
        <w:pStyle w:val="Ttulo1"/>
        <w:jc w:val="center"/>
        <w:rPr>
          <w:rFonts w:ascii="Times New Roman" w:hAnsi="Times New Roman" w:cs="Times New Roman"/>
          <w:sz w:val="22"/>
          <w:szCs w:val="22"/>
        </w:rPr>
      </w:pPr>
      <w:r w:rsidRPr="00D4579E">
        <w:rPr>
          <w:rFonts w:ascii="Times New Roman" w:hAnsi="Times New Roman" w:cs="Times New Roman"/>
          <w:sz w:val="22"/>
          <w:szCs w:val="22"/>
        </w:rPr>
        <w:t>TABELA DE SALÁRIOS</w:t>
      </w:r>
    </w:p>
    <w:p w14:paraId="29403E99" w14:textId="77777777" w:rsidR="00D4579E" w:rsidRDefault="00D4579E" w:rsidP="00D4579E">
      <w:pPr>
        <w:pStyle w:val="Ttulo1"/>
        <w:jc w:val="center"/>
        <w:rPr>
          <w:rFonts w:ascii="Times New Roman" w:hAnsi="Times New Roman" w:cs="Times New Roman"/>
          <w:sz w:val="22"/>
          <w:szCs w:val="22"/>
          <w:lang w:val="pt-BR"/>
        </w:rPr>
      </w:pPr>
      <w:r w:rsidRPr="00D4579E">
        <w:rPr>
          <w:rFonts w:ascii="Times New Roman" w:hAnsi="Times New Roman" w:cs="Times New Roman"/>
          <w:sz w:val="22"/>
          <w:szCs w:val="22"/>
        </w:rPr>
        <w:t>SERVIDORES CELETISTAS</w:t>
      </w:r>
    </w:p>
    <w:p w14:paraId="20AE2FAD" w14:textId="77777777" w:rsidR="00D4579E" w:rsidRPr="00D4579E" w:rsidRDefault="00D4579E" w:rsidP="00D4579E"/>
    <w:p w14:paraId="5567CD3F" w14:textId="77777777" w:rsidR="00D4579E" w:rsidRPr="00D4579E" w:rsidRDefault="00D4579E" w:rsidP="00D4579E">
      <w:pPr>
        <w:rPr>
          <w:sz w:val="22"/>
          <w:szCs w:val="22"/>
        </w:rPr>
      </w:pPr>
    </w:p>
    <w:tbl>
      <w:tblPr>
        <w:tblW w:w="87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2198"/>
        <w:gridCol w:w="1560"/>
        <w:gridCol w:w="1238"/>
        <w:gridCol w:w="2022"/>
      </w:tblGrid>
      <w:tr w:rsidR="00D4579E" w:rsidRPr="00D4579E" w14:paraId="75FA29D2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DC15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</w:rPr>
            </w:pPr>
            <w:r w:rsidRPr="00D4579E">
              <w:rPr>
                <w:b/>
                <w:bCs/>
                <w:sz w:val="22"/>
                <w:szCs w:val="22"/>
              </w:rPr>
              <w:t>Nível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BCBE36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</w:rPr>
            </w:pPr>
            <w:r w:rsidRPr="00D4579E">
              <w:rPr>
                <w:b/>
                <w:bCs/>
                <w:sz w:val="22"/>
                <w:szCs w:val="22"/>
              </w:rPr>
              <w:t>Vencimentos</w:t>
            </w:r>
          </w:p>
          <w:p w14:paraId="2BD9FA6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73021" w14:textId="77777777" w:rsidR="00D4579E" w:rsidRPr="00D4579E" w:rsidRDefault="00D4579E" w:rsidP="00BB043D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E5A79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</w:rPr>
            </w:pPr>
            <w:r w:rsidRPr="00D4579E">
              <w:rPr>
                <w:b/>
                <w:bCs/>
                <w:sz w:val="22"/>
                <w:szCs w:val="22"/>
              </w:rPr>
              <w:t>Nível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B0CA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</w:rPr>
            </w:pPr>
            <w:r w:rsidRPr="00D4579E">
              <w:rPr>
                <w:b/>
                <w:bCs/>
                <w:sz w:val="22"/>
                <w:szCs w:val="22"/>
              </w:rPr>
              <w:t>Vencimentos</w:t>
            </w:r>
          </w:p>
          <w:p w14:paraId="4378379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b/>
                <w:bCs/>
                <w:sz w:val="22"/>
                <w:szCs w:val="22"/>
              </w:rPr>
              <w:t>R$</w:t>
            </w:r>
          </w:p>
        </w:tc>
      </w:tr>
      <w:tr w:rsidR="00D4579E" w:rsidRPr="00D4579E" w14:paraId="16F51C77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4870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</w:rPr>
            </w:pPr>
            <w:r w:rsidRPr="00D4579E">
              <w:rPr>
                <w:b/>
                <w:bCs/>
                <w:sz w:val="22"/>
                <w:szCs w:val="22"/>
              </w:rPr>
              <w:t>NI – 01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9EC0EF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1.121,23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C7F44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B4A04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26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34E0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2.747,46</w:t>
            </w:r>
          </w:p>
        </w:tc>
      </w:tr>
      <w:tr w:rsidR="00D4579E" w:rsidRPr="00D4579E" w14:paraId="5137CC04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C45E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02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FE71A65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1.162,15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C8323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FA583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27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D7D97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2.847,75</w:t>
            </w:r>
          </w:p>
        </w:tc>
      </w:tr>
      <w:tr w:rsidR="00D4579E" w:rsidRPr="00D4579E" w14:paraId="3925B3D2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9E33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03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B4082F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1.204,56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ABE02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7F86B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</w:rPr>
            </w:pPr>
            <w:r w:rsidRPr="00D4579E">
              <w:rPr>
                <w:b/>
                <w:bCs/>
                <w:sz w:val="22"/>
                <w:szCs w:val="22"/>
              </w:rPr>
              <w:t>NI – 28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1E25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2.951,69</w:t>
            </w:r>
          </w:p>
        </w:tc>
      </w:tr>
      <w:tr w:rsidR="00D4579E" w:rsidRPr="00D4579E" w14:paraId="11337046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554E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04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E857F4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1.248,55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FCC6F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2A6C6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29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4DBD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3.059,40</w:t>
            </w:r>
          </w:p>
        </w:tc>
      </w:tr>
      <w:tr w:rsidR="00D4579E" w:rsidRPr="00D4579E" w14:paraId="4D37DB85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EFE3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05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0DDC1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1.294,12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12550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1487F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30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7398E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3.171,09</w:t>
            </w:r>
          </w:p>
        </w:tc>
      </w:tr>
      <w:tr w:rsidR="00D4579E" w:rsidRPr="00D4579E" w14:paraId="0BEFE399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5C79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06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701820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1.341,36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5E198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C4DA7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31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BB37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3.286,85</w:t>
            </w:r>
          </w:p>
        </w:tc>
      </w:tr>
      <w:tr w:rsidR="00D4579E" w:rsidRPr="00D4579E" w14:paraId="63B983F2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2DA4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07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12A3E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1.390,32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5A42A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7A64B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32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34637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3.406,80</w:t>
            </w:r>
          </w:p>
        </w:tc>
      </w:tr>
      <w:tr w:rsidR="00D4579E" w:rsidRPr="00D4579E" w14:paraId="777286DC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CBD4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08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92379F4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1.441,05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A5BBB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E09D3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33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BA4EA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3.531,15</w:t>
            </w:r>
          </w:p>
        </w:tc>
      </w:tr>
      <w:tr w:rsidR="00D4579E" w:rsidRPr="00D4579E" w14:paraId="2B68338A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AEAA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09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EB59CA2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1.493,65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6A37B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A7B1B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34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170F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3.660,03</w:t>
            </w:r>
          </w:p>
        </w:tc>
      </w:tr>
      <w:tr w:rsidR="00D4579E" w:rsidRPr="00D4579E" w14:paraId="4FA17B84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ED41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AD3B252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1.548,17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D0095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C134B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35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D02CE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3.793,62</w:t>
            </w:r>
          </w:p>
        </w:tc>
      </w:tr>
      <w:tr w:rsidR="00D4579E" w:rsidRPr="00D4579E" w14:paraId="334AA6A3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5943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1C91ECE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1.604,68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F98E9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9D9F2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36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ACE5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3.932,09</w:t>
            </w:r>
          </w:p>
        </w:tc>
      </w:tr>
      <w:tr w:rsidR="00D4579E" w:rsidRPr="00D4579E" w14:paraId="67AD5D9C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9C8C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6D7ED3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1.663,27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747EF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6927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37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1C207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4.075,63</w:t>
            </w:r>
          </w:p>
        </w:tc>
      </w:tr>
      <w:tr w:rsidR="00D4579E" w:rsidRPr="00D4579E" w14:paraId="2A325A62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0610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13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00E45DE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1.723,97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B1603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8578D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38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3B84E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4.224,38</w:t>
            </w:r>
          </w:p>
        </w:tc>
      </w:tr>
      <w:tr w:rsidR="00D4579E" w:rsidRPr="00D4579E" w14:paraId="17761E94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3778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14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DD6D693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1.786,90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2B964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F1210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39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4B66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4.378,56</w:t>
            </w:r>
          </w:p>
        </w:tc>
      </w:tr>
      <w:tr w:rsidR="00D4579E" w:rsidRPr="00D4579E" w14:paraId="0AF2B63F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DE19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15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9781FC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1.852,12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6EB36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A1DA9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40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081D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4.538,38</w:t>
            </w:r>
          </w:p>
        </w:tc>
      </w:tr>
      <w:tr w:rsidR="00D4579E" w:rsidRPr="00D4579E" w14:paraId="3FBBFE06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579B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16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19BA6CB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1.919,71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A94E5" w14:textId="77777777" w:rsidR="00D4579E" w:rsidRPr="00D4579E" w:rsidRDefault="00D4579E" w:rsidP="00BB043D">
            <w:pPr>
              <w:pStyle w:val="Cabealho"/>
              <w:tabs>
                <w:tab w:val="left" w:pos="708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F00F0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41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3D8A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4.704,03</w:t>
            </w:r>
          </w:p>
        </w:tc>
      </w:tr>
      <w:tr w:rsidR="00D4579E" w:rsidRPr="00D4579E" w14:paraId="3EA06223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0738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17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0DABD6B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1.989,79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1960C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644F1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42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FB1AF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4.875,75</w:t>
            </w:r>
          </w:p>
        </w:tc>
      </w:tr>
      <w:tr w:rsidR="00D4579E" w:rsidRPr="00D4579E" w14:paraId="35C1D627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B135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18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258059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2.062,42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B2256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104BA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43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11F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5.053,69</w:t>
            </w:r>
          </w:p>
        </w:tc>
      </w:tr>
      <w:tr w:rsidR="00D4579E" w:rsidRPr="00D4579E" w14:paraId="65591429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5555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19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D737C7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2.137,69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9B75E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C7374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44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60EF9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5.238,14</w:t>
            </w:r>
          </w:p>
        </w:tc>
      </w:tr>
      <w:tr w:rsidR="00D4579E" w:rsidRPr="00D4579E" w14:paraId="5E860BB2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6175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20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A1282F3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2.215,71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655A9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0DC68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45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45B79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5.429,36</w:t>
            </w:r>
          </w:p>
        </w:tc>
      </w:tr>
      <w:tr w:rsidR="00D4579E" w:rsidRPr="00D4579E" w14:paraId="40A4D805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843A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21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88C99B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2.296,59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29406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54BAC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46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4E6B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5.627,53</w:t>
            </w:r>
          </w:p>
        </w:tc>
      </w:tr>
      <w:tr w:rsidR="00D4579E" w:rsidRPr="00D4579E" w14:paraId="25E0FB9B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1F39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–22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2BA744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2.380,41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C4FFE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58894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47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596A4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5.832,90</w:t>
            </w:r>
          </w:p>
        </w:tc>
      </w:tr>
      <w:tr w:rsidR="00D4579E" w:rsidRPr="00D4579E" w14:paraId="0A2A1710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1D9C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23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879BB44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2.467,30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2187D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245C1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48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AEEDA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6.045,85</w:t>
            </w:r>
          </w:p>
        </w:tc>
      </w:tr>
      <w:tr w:rsidR="00D4579E" w:rsidRPr="00D4579E" w14:paraId="2DE475C3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6994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24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B5FF0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2.557,37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6569B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D35840D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49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917B76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6.266,51</w:t>
            </w:r>
          </w:p>
        </w:tc>
      </w:tr>
      <w:tr w:rsidR="00D4579E" w:rsidRPr="00D4579E" w14:paraId="3FD700AD" w14:textId="77777777" w:rsidTr="00BB043D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9747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25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66645A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2.650,71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BD13F" w14:textId="77777777" w:rsidR="00D4579E" w:rsidRPr="00D4579E" w:rsidRDefault="00D4579E" w:rsidP="00BB043D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717BB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4579E">
              <w:rPr>
                <w:b/>
                <w:bCs/>
                <w:sz w:val="22"/>
                <w:szCs w:val="22"/>
                <w:lang w:val="es-ES_tradnl"/>
              </w:rPr>
              <w:t>NI – 50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64377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6.495,23</w:t>
            </w:r>
          </w:p>
        </w:tc>
      </w:tr>
    </w:tbl>
    <w:p w14:paraId="3641BB86" w14:textId="77777777" w:rsidR="00D4579E" w:rsidRPr="00D4579E" w:rsidRDefault="00D4579E" w:rsidP="00D4579E">
      <w:pPr>
        <w:jc w:val="center"/>
        <w:rPr>
          <w:b/>
          <w:bCs/>
          <w:color w:val="000000"/>
          <w:sz w:val="22"/>
          <w:szCs w:val="22"/>
        </w:rPr>
      </w:pPr>
    </w:p>
    <w:p w14:paraId="12C3D2E2" w14:textId="77777777" w:rsidR="00D4579E" w:rsidRDefault="00D4579E" w:rsidP="00D4579E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7D7DDB59" w14:textId="77777777" w:rsidR="00D4579E" w:rsidRDefault="00D4579E" w:rsidP="00D4579E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6054EED3" w14:textId="77777777" w:rsidR="00D4579E" w:rsidRDefault="00D4579E" w:rsidP="00D4579E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355AFA7B" w14:textId="77777777" w:rsidR="00D4579E" w:rsidRDefault="00D4579E" w:rsidP="00D4579E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7E4814C0" w14:textId="77777777" w:rsidR="00D4579E" w:rsidRDefault="00D4579E" w:rsidP="00D4579E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2E510250" w14:textId="77777777" w:rsidR="00D4579E" w:rsidRDefault="00D4579E" w:rsidP="00D4579E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74D27493" w14:textId="77777777" w:rsidR="00D4579E" w:rsidRDefault="00D4579E" w:rsidP="00D4579E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48CF307A" w14:textId="77777777" w:rsidR="00D4579E" w:rsidRDefault="00D4579E" w:rsidP="00D4579E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4F838293" w14:textId="77777777" w:rsidR="00D4579E" w:rsidRDefault="00D4579E" w:rsidP="00D4579E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03351B78" w14:textId="77777777" w:rsidR="00D4579E" w:rsidRDefault="00D4579E" w:rsidP="00D4579E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276B8ACF" w14:textId="77777777" w:rsidR="00D4579E" w:rsidRDefault="00D4579E" w:rsidP="00D4579E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63B8F43A" w14:textId="77777777" w:rsidR="00D4579E" w:rsidRDefault="00D4579E" w:rsidP="00D4579E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497E3B6C" w14:textId="77777777" w:rsidR="00D4579E" w:rsidRDefault="00D4579E" w:rsidP="00D4579E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0ABA7CB9" w14:textId="77777777" w:rsidR="000452B1" w:rsidRDefault="000452B1" w:rsidP="00D4579E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2F4F7A8F" w14:textId="77777777" w:rsidR="000452B1" w:rsidRDefault="000452B1" w:rsidP="00D4579E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171D8004" w14:textId="77777777" w:rsidR="000452B1" w:rsidRDefault="000452B1" w:rsidP="00D4579E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61C4D88A" w14:textId="77777777" w:rsidR="00D4579E" w:rsidRPr="00D4579E" w:rsidRDefault="00D4579E" w:rsidP="00D4579E">
      <w:pPr>
        <w:ind w:right="85"/>
        <w:jc w:val="center"/>
        <w:rPr>
          <w:b/>
          <w:bCs/>
          <w:color w:val="000000"/>
          <w:sz w:val="22"/>
          <w:szCs w:val="22"/>
        </w:rPr>
      </w:pPr>
      <w:r w:rsidRPr="00D4579E">
        <w:rPr>
          <w:b/>
          <w:bCs/>
          <w:color w:val="000000"/>
          <w:sz w:val="22"/>
          <w:szCs w:val="22"/>
        </w:rPr>
        <w:t>TABELA DE SUBSÍDIOS E VENCIMENTOS</w:t>
      </w:r>
    </w:p>
    <w:p w14:paraId="57B42416" w14:textId="77777777" w:rsidR="00D4579E" w:rsidRPr="00D4579E" w:rsidRDefault="00D4579E" w:rsidP="00D4579E">
      <w:pPr>
        <w:ind w:right="85"/>
        <w:jc w:val="center"/>
        <w:rPr>
          <w:b/>
          <w:bCs/>
          <w:color w:val="000000"/>
          <w:sz w:val="22"/>
          <w:szCs w:val="22"/>
        </w:rPr>
      </w:pPr>
      <w:r w:rsidRPr="00D4579E">
        <w:rPr>
          <w:b/>
          <w:bCs/>
          <w:color w:val="000000"/>
          <w:sz w:val="22"/>
          <w:szCs w:val="22"/>
        </w:rPr>
        <w:t>CARGOS DE PROVIMENTO EM COMISSÃO</w:t>
      </w:r>
    </w:p>
    <w:p w14:paraId="34D946CB" w14:textId="77777777" w:rsidR="00D4579E" w:rsidRPr="00D4579E" w:rsidRDefault="00D4579E" w:rsidP="00D4579E">
      <w:pPr>
        <w:ind w:right="85"/>
        <w:jc w:val="center"/>
        <w:rPr>
          <w:b/>
          <w:bCs/>
          <w:color w:val="000000"/>
          <w:sz w:val="22"/>
          <w:szCs w:val="22"/>
        </w:rPr>
      </w:pPr>
    </w:p>
    <w:tbl>
      <w:tblPr>
        <w:tblW w:w="878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5387"/>
        <w:gridCol w:w="850"/>
        <w:gridCol w:w="1418"/>
      </w:tblGrid>
      <w:tr w:rsidR="00D4579E" w:rsidRPr="00D4579E" w14:paraId="0895C533" w14:textId="77777777" w:rsidTr="00BB043D"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7DBBAE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</w:rPr>
            </w:pPr>
            <w:r w:rsidRPr="00D4579E">
              <w:rPr>
                <w:b/>
                <w:bCs/>
                <w:sz w:val="22"/>
                <w:szCs w:val="22"/>
              </w:rPr>
              <w:t>ASSESSORES DIRETOS</w:t>
            </w:r>
          </w:p>
        </w:tc>
      </w:tr>
      <w:tr w:rsidR="00D4579E" w:rsidRPr="00D4579E" w14:paraId="79B28292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AF7D6" w14:textId="77777777" w:rsidR="00D4579E" w:rsidRPr="00D4579E" w:rsidRDefault="00D4579E" w:rsidP="00BB043D">
            <w:pPr>
              <w:rPr>
                <w:b/>
                <w:bCs/>
                <w:sz w:val="22"/>
                <w:szCs w:val="22"/>
              </w:rPr>
            </w:pPr>
            <w:r w:rsidRPr="00D4579E">
              <w:rPr>
                <w:b/>
                <w:bCs/>
                <w:sz w:val="22"/>
                <w:szCs w:val="22"/>
              </w:rPr>
              <w:t>Nº. de cargos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2C36E" w14:textId="77777777" w:rsidR="00D4579E" w:rsidRPr="00D4579E" w:rsidRDefault="00D4579E" w:rsidP="00BB043D">
            <w:pPr>
              <w:pStyle w:val="Ttulo4"/>
              <w:rPr>
                <w:rFonts w:ascii="Times New Roman" w:hAnsi="Times New Roman"/>
                <w:sz w:val="22"/>
                <w:szCs w:val="22"/>
              </w:rPr>
            </w:pPr>
            <w:r w:rsidRPr="00D4579E">
              <w:rPr>
                <w:rFonts w:ascii="Times New Roman" w:hAnsi="Times New Roman"/>
                <w:sz w:val="22"/>
                <w:szCs w:val="22"/>
              </w:rPr>
              <w:t>Denominação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02203" w14:textId="77777777" w:rsidR="00D4579E" w:rsidRPr="00D4579E" w:rsidRDefault="00D4579E" w:rsidP="00BB043D">
            <w:pPr>
              <w:rPr>
                <w:b/>
                <w:bCs/>
                <w:sz w:val="22"/>
                <w:szCs w:val="22"/>
              </w:rPr>
            </w:pPr>
            <w:r w:rsidRPr="00D4579E">
              <w:rPr>
                <w:b/>
                <w:bCs/>
                <w:sz w:val="22"/>
                <w:szCs w:val="22"/>
              </w:rPr>
              <w:t>Nível</w:t>
            </w:r>
          </w:p>
        </w:tc>
        <w:tc>
          <w:tcPr>
            <w:tcW w:w="1418" w:type="dxa"/>
            <w:vAlign w:val="center"/>
          </w:tcPr>
          <w:p w14:paraId="48B598C4" w14:textId="77777777" w:rsidR="00D4579E" w:rsidRPr="00D4579E" w:rsidRDefault="00D4579E" w:rsidP="00BB043D">
            <w:pPr>
              <w:rPr>
                <w:b/>
                <w:bCs/>
                <w:sz w:val="22"/>
                <w:szCs w:val="22"/>
              </w:rPr>
            </w:pPr>
            <w:r w:rsidRPr="00D4579E">
              <w:rPr>
                <w:b/>
                <w:bCs/>
                <w:sz w:val="22"/>
                <w:szCs w:val="22"/>
              </w:rPr>
              <w:t>Valor R$</w:t>
            </w:r>
          </w:p>
        </w:tc>
      </w:tr>
      <w:tr w:rsidR="00D4579E" w:rsidRPr="00D4579E" w14:paraId="608B9809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82668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637EC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Coordenador do Sistema de Controle Interno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C5843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C-2</w:t>
            </w:r>
          </w:p>
        </w:tc>
        <w:tc>
          <w:tcPr>
            <w:tcW w:w="1418" w:type="dxa"/>
            <w:vAlign w:val="center"/>
          </w:tcPr>
          <w:p w14:paraId="0462E22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6EC1F53E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47A3E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288B8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Coordenador do Sistema de Controle Interno Adjunto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3DFC5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C-4</w:t>
            </w:r>
          </w:p>
        </w:tc>
        <w:tc>
          <w:tcPr>
            <w:tcW w:w="1418" w:type="dxa"/>
            <w:vAlign w:val="center"/>
          </w:tcPr>
          <w:p w14:paraId="7BCC7C1A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3.374,85</w:t>
            </w:r>
          </w:p>
        </w:tc>
      </w:tr>
      <w:tr w:rsidR="00D4579E" w:rsidRPr="00D4579E" w14:paraId="564C46C4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A38D9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390E9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Assessor de Comunicação Social e Marketing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AF757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C-3</w:t>
            </w:r>
          </w:p>
        </w:tc>
        <w:tc>
          <w:tcPr>
            <w:tcW w:w="1418" w:type="dxa"/>
            <w:vAlign w:val="center"/>
          </w:tcPr>
          <w:p w14:paraId="5C5F7D0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3.608,28</w:t>
            </w:r>
          </w:p>
        </w:tc>
      </w:tr>
      <w:tr w:rsidR="00D4579E" w:rsidRPr="00D4579E" w14:paraId="1CF95C7E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3A325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6A966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Assessor de Gabinete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D5133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C-5</w:t>
            </w:r>
          </w:p>
        </w:tc>
        <w:tc>
          <w:tcPr>
            <w:tcW w:w="1418" w:type="dxa"/>
            <w:vAlign w:val="center"/>
          </w:tcPr>
          <w:p w14:paraId="1B90CC4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2.388,47</w:t>
            </w:r>
          </w:p>
        </w:tc>
      </w:tr>
      <w:tr w:rsidR="00D4579E" w:rsidRPr="00D4579E" w14:paraId="4568E453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E170E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7404A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Assessor Financeiro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A264F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C-3</w:t>
            </w:r>
          </w:p>
        </w:tc>
        <w:tc>
          <w:tcPr>
            <w:tcW w:w="1418" w:type="dxa"/>
            <w:vAlign w:val="center"/>
          </w:tcPr>
          <w:p w14:paraId="497C6CDB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3.608,28</w:t>
            </w:r>
          </w:p>
        </w:tc>
      </w:tr>
      <w:tr w:rsidR="00D4579E" w:rsidRPr="00D4579E" w14:paraId="3E5C5F45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C2B07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B9471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Chefe de Gabinete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A9848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C-1</w:t>
            </w:r>
          </w:p>
        </w:tc>
        <w:tc>
          <w:tcPr>
            <w:tcW w:w="1418" w:type="dxa"/>
            <w:vAlign w:val="center"/>
          </w:tcPr>
          <w:p w14:paraId="2010C4D8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7.670,45</w:t>
            </w:r>
          </w:p>
        </w:tc>
      </w:tr>
      <w:tr w:rsidR="00D4579E" w:rsidRPr="00D4579E" w14:paraId="5DF00E41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FBADF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0F0EC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Assessor da Coordenadoria do CREAS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78DEF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C-3</w:t>
            </w:r>
          </w:p>
        </w:tc>
        <w:tc>
          <w:tcPr>
            <w:tcW w:w="1418" w:type="dxa"/>
            <w:vAlign w:val="center"/>
          </w:tcPr>
          <w:p w14:paraId="516D01EF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3.608,28</w:t>
            </w:r>
          </w:p>
        </w:tc>
      </w:tr>
    </w:tbl>
    <w:p w14:paraId="5D5FCB0C" w14:textId="77777777" w:rsidR="00D4579E" w:rsidRPr="00D4579E" w:rsidRDefault="00D4579E" w:rsidP="00D4579E">
      <w:pPr>
        <w:ind w:firstLine="709"/>
        <w:rPr>
          <w:sz w:val="22"/>
          <w:szCs w:val="22"/>
        </w:rPr>
      </w:pPr>
    </w:p>
    <w:p w14:paraId="3EFD79BB" w14:textId="77777777" w:rsidR="00D4579E" w:rsidRPr="00D4579E" w:rsidRDefault="00D4579E" w:rsidP="00D4579E">
      <w:pPr>
        <w:jc w:val="center"/>
        <w:rPr>
          <w:sz w:val="22"/>
          <w:szCs w:val="22"/>
        </w:rPr>
      </w:pPr>
    </w:p>
    <w:tbl>
      <w:tblPr>
        <w:tblW w:w="889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5353"/>
        <w:gridCol w:w="851"/>
        <w:gridCol w:w="1559"/>
      </w:tblGrid>
      <w:tr w:rsidR="00D4579E" w:rsidRPr="00D4579E" w14:paraId="65E9FEF5" w14:textId="77777777" w:rsidTr="00BB043D">
        <w:trPr>
          <w:cantSplit/>
        </w:trPr>
        <w:tc>
          <w:tcPr>
            <w:tcW w:w="8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3C3C4" w14:textId="77777777" w:rsidR="00D4579E" w:rsidRPr="00D4579E" w:rsidRDefault="00D4579E" w:rsidP="00D4579E">
            <w:pPr>
              <w:pStyle w:val="Ttulo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579E">
              <w:rPr>
                <w:rFonts w:ascii="Times New Roman" w:hAnsi="Times New Roman"/>
                <w:color w:val="000000"/>
                <w:sz w:val="22"/>
                <w:szCs w:val="22"/>
              </w:rPr>
              <w:br w:type="page"/>
            </w:r>
            <w:r w:rsidRPr="00D4579E">
              <w:rPr>
                <w:rFonts w:ascii="Times New Roman" w:hAnsi="Times New Roman"/>
                <w:sz w:val="22"/>
                <w:szCs w:val="22"/>
              </w:rPr>
              <w:t>DEPARTAMENTOS/COORDENADORIAS</w:t>
            </w:r>
          </w:p>
        </w:tc>
      </w:tr>
      <w:tr w:rsidR="00D4579E" w:rsidRPr="00D4579E" w14:paraId="523B4C98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6E527" w14:textId="77777777" w:rsidR="00D4579E" w:rsidRPr="00D4579E" w:rsidRDefault="00D4579E" w:rsidP="00BB04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79E">
              <w:rPr>
                <w:b/>
                <w:bCs/>
                <w:color w:val="000000"/>
                <w:sz w:val="22"/>
                <w:szCs w:val="22"/>
              </w:rPr>
              <w:t>Nº. de cargos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1F571" w14:textId="77777777" w:rsidR="00D4579E" w:rsidRPr="00D4579E" w:rsidRDefault="00D4579E" w:rsidP="00BB043D">
            <w:pPr>
              <w:pStyle w:val="Ttulo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579E">
              <w:rPr>
                <w:rFonts w:ascii="Times New Roman" w:hAnsi="Times New Roman"/>
                <w:color w:val="000000"/>
                <w:sz w:val="22"/>
                <w:szCs w:val="22"/>
              </w:rPr>
              <w:t>Denominação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1B595" w14:textId="77777777" w:rsidR="00D4579E" w:rsidRPr="00D4579E" w:rsidRDefault="00D4579E" w:rsidP="00BB04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79E">
              <w:rPr>
                <w:b/>
                <w:bCs/>
                <w:color w:val="000000"/>
                <w:sz w:val="22"/>
                <w:szCs w:val="22"/>
              </w:rPr>
              <w:t>Nível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0048D" w14:textId="77777777" w:rsidR="00D4579E" w:rsidRPr="00D4579E" w:rsidRDefault="00D4579E" w:rsidP="00BB04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579E">
              <w:rPr>
                <w:b/>
                <w:bCs/>
                <w:sz w:val="22"/>
                <w:szCs w:val="22"/>
              </w:rPr>
              <w:t>Valor R$</w:t>
            </w:r>
          </w:p>
        </w:tc>
      </w:tr>
      <w:tr w:rsidR="00D4579E" w:rsidRPr="00D4579E" w14:paraId="19114DDB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645F9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74ABB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Gestão Urbana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AC9A4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6D0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72AC1992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499C2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B8118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Fomento, Turismo, Desenvolvimento Científico, Tecnológico, Emprego e Renda.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4327D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1A4C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3955BEF9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DF2B8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56046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Indústria, Comércio e Serviços.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B38B2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AC149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3503E21C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C2BCD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92D0B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Ensino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1C31C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6C0EB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5FE710F9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60929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A648E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Esporte e Lazer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05C66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9377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3192D608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30B01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A0A71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Cultura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F6C29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5C4E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1B6AE0CF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9C580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A9C1E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 xml:space="preserve">Diretor do Departamento de Saúde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3CB7F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7B24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0571E2B9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F18AC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27686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Assistência Social e Cidadania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9A5DB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9EB9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142BBCD5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3799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BAFE0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 xml:space="preserve">Coordenador de Odontologia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71C7B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CA17A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0ADBAB25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8066D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B75A5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Coordenador do Centro de Referência em Assistência Social – CRAS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CD9BC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F43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526A9155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15BE5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F3588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Coordenador do Centro de Referência Especializada em Assistência Social – CREAS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59E57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833D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2020A7E6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640DF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3806E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Administração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2D880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667E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0BFAF2A6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5D7E8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8AAD8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 xml:space="preserve">Diretor do Departamento de Contabilidade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F1492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FD0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0F94F85C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B7145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528ED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Finanças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FE32A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A9EA5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600F1BF0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8A1C9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376FC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Recursos Humanos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868A8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B6F8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07C6FAC1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FA9D8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38D45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Tributação e Receita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F8D0C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DE4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5EEA425F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E7C3A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0AD2A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Compras e Licitações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FF3E8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CE857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3E66B649" w14:textId="77777777" w:rsidTr="00BB043D">
        <w:trPr>
          <w:trHeight w:val="34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11E96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F45CC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Material e Patrimônio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56CC4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63E3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5AD882F3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BD88D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F5E62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Gestão de Frotas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4A22F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8A9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1492C129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47CEB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918A3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Serviços Urbanos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31A2E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1F04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1AF3B1E0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8FA2A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206E8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Obras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FD076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4B6F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1D76AA7E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B9BF8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B3868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Interior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FDA46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5B03B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6F54D04D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75C31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8BB63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Agricultura, Pecuária, Meio Ambiente e Recursos Hídricos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99AE8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9D3B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3889CDE0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7FB28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AF7A3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Agroindústrias e Inspeção Sanitária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AF458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9C6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57F7ED92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BE0C5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AA999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Gestão de Projetos e Captação de Recursos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95016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3F6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4F26B0CC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1E3FC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4349C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Engenharia e Arquitetura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2F406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88298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5F1A5EA8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96910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05450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Vigilância Sanitária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F8889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B2D5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224A4987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E459A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0CE01" w14:textId="77777777" w:rsidR="00D4579E" w:rsidRPr="00D4579E" w:rsidRDefault="00D4579E" w:rsidP="00BB043D">
            <w:pPr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Diretor do Departamento de Habitação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BEAE2" w14:textId="77777777" w:rsidR="00D4579E" w:rsidRPr="00D4579E" w:rsidRDefault="00D4579E" w:rsidP="00BB043D">
            <w:pPr>
              <w:jc w:val="center"/>
              <w:rPr>
                <w:color w:val="000000"/>
                <w:sz w:val="22"/>
                <w:szCs w:val="22"/>
              </w:rPr>
            </w:pPr>
            <w:r w:rsidRPr="00D4579E">
              <w:rPr>
                <w:color w:val="000000"/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B6DE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369A11D1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382A8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82CDE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 xml:space="preserve">Diretor do Departamento dos Serviços de Agendamento, Encaminhamento e Transporte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DFF3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4AE29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727B0CA6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A5E3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DFF6F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 xml:space="preserve">Diretor do Departamento de Políticas de Trabalho e Emprego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D24C9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C-2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F63B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4.592,49</w:t>
            </w:r>
          </w:p>
        </w:tc>
      </w:tr>
      <w:tr w:rsidR="00D4579E" w:rsidRPr="00D4579E" w14:paraId="6BAC152D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126A0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3BEBD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 xml:space="preserve">Coordenador do Programa Cadastro Único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920D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C-4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CC8B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3.374,85</w:t>
            </w:r>
          </w:p>
        </w:tc>
      </w:tr>
      <w:tr w:rsidR="00D4579E" w:rsidRPr="00D4579E" w14:paraId="43936821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5483F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17E1E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 xml:space="preserve">Agente de Desenvolvimento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00795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C-5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FD24B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2.388,47</w:t>
            </w:r>
          </w:p>
        </w:tc>
      </w:tr>
      <w:tr w:rsidR="00D4579E" w:rsidRPr="00D4579E" w14:paraId="50998F94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E8E83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DE6DF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 xml:space="preserve">Coordenador de Fiscalização e Operação de Trânsito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EC418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C-5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58058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2.388,47</w:t>
            </w:r>
          </w:p>
        </w:tc>
      </w:tr>
      <w:tr w:rsidR="00D4579E" w:rsidRPr="00D4579E" w14:paraId="3D28B8F0" w14:textId="77777777" w:rsidTr="00BB043D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5F1EA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E6CFD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 xml:space="preserve">Coordenador Administrativo e de Dados Estatísticos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7C442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C-5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0E11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2.388,47</w:t>
            </w:r>
          </w:p>
        </w:tc>
      </w:tr>
    </w:tbl>
    <w:p w14:paraId="5E4BB58A" w14:textId="77777777" w:rsidR="00D4579E" w:rsidRPr="00D4579E" w:rsidRDefault="00D4579E" w:rsidP="00D4579E">
      <w:pPr>
        <w:jc w:val="center"/>
        <w:rPr>
          <w:b/>
          <w:bCs/>
          <w:sz w:val="22"/>
          <w:szCs w:val="22"/>
        </w:rPr>
      </w:pPr>
    </w:p>
    <w:p w14:paraId="19804D9F" w14:textId="77777777" w:rsidR="00D4579E" w:rsidRPr="00D4579E" w:rsidRDefault="00D4579E" w:rsidP="00D4579E">
      <w:pPr>
        <w:jc w:val="center"/>
        <w:rPr>
          <w:b/>
          <w:bCs/>
          <w:sz w:val="22"/>
          <w:szCs w:val="22"/>
        </w:rPr>
      </w:pPr>
    </w:p>
    <w:p w14:paraId="6A2E821C" w14:textId="77777777" w:rsidR="00D4579E" w:rsidRPr="00D4579E" w:rsidRDefault="00D4579E" w:rsidP="00D4579E">
      <w:pPr>
        <w:jc w:val="center"/>
        <w:rPr>
          <w:b/>
          <w:bCs/>
          <w:sz w:val="22"/>
          <w:szCs w:val="22"/>
        </w:rPr>
      </w:pPr>
      <w:r w:rsidRPr="00D4579E">
        <w:rPr>
          <w:b/>
          <w:bCs/>
          <w:sz w:val="22"/>
          <w:szCs w:val="22"/>
        </w:rPr>
        <w:t>FUNÇÕES GRATIFICADAS</w:t>
      </w:r>
    </w:p>
    <w:p w14:paraId="1542529A" w14:textId="77777777" w:rsidR="00D4579E" w:rsidRPr="00D4579E" w:rsidRDefault="00D4579E" w:rsidP="00D4579E">
      <w:pPr>
        <w:jc w:val="center"/>
        <w:rPr>
          <w:b/>
          <w:bCs/>
          <w:sz w:val="22"/>
          <w:szCs w:val="22"/>
        </w:rPr>
      </w:pPr>
      <w:r w:rsidRPr="00D4579E">
        <w:rPr>
          <w:b/>
          <w:bCs/>
          <w:sz w:val="22"/>
          <w:szCs w:val="22"/>
        </w:rPr>
        <w:t>PARA CARGOS DE PROVIMENTO EFETIVO</w:t>
      </w:r>
    </w:p>
    <w:p w14:paraId="2C679D09" w14:textId="77777777" w:rsidR="00D4579E" w:rsidRPr="00D4579E" w:rsidRDefault="00D4579E" w:rsidP="00D4579E">
      <w:pPr>
        <w:jc w:val="center"/>
        <w:rPr>
          <w:b/>
          <w:bCs/>
          <w:sz w:val="22"/>
          <w:szCs w:val="22"/>
        </w:rPr>
      </w:pPr>
    </w:p>
    <w:tbl>
      <w:tblPr>
        <w:tblW w:w="904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53"/>
        <w:gridCol w:w="5443"/>
        <w:gridCol w:w="865"/>
        <w:gridCol w:w="1586"/>
      </w:tblGrid>
      <w:tr w:rsidR="00D4579E" w:rsidRPr="00D4579E" w14:paraId="09B893BA" w14:textId="77777777" w:rsidTr="000452B1">
        <w:trPr>
          <w:cantSplit/>
          <w:trHeight w:val="190"/>
        </w:trPr>
        <w:tc>
          <w:tcPr>
            <w:tcW w:w="90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39DD" w14:textId="77777777" w:rsidR="00D4579E" w:rsidRPr="00D4579E" w:rsidRDefault="00D4579E" w:rsidP="000452B1">
            <w:pPr>
              <w:pStyle w:val="Ttulo4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579E">
              <w:rPr>
                <w:rFonts w:ascii="Times New Roman" w:hAnsi="Times New Roman"/>
                <w:sz w:val="22"/>
                <w:szCs w:val="22"/>
              </w:rPr>
              <w:br w:type="page"/>
              <w:t>FUNÇÕES GRATIFICADAS – CARGOS DE PROVIMENTO EFETIVO</w:t>
            </w:r>
          </w:p>
        </w:tc>
      </w:tr>
      <w:tr w:rsidR="00D4579E" w:rsidRPr="00D4579E" w14:paraId="68CD2258" w14:textId="77777777" w:rsidTr="000452B1">
        <w:trPr>
          <w:trHeight w:val="468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80224" w14:textId="77777777" w:rsidR="00D4579E" w:rsidRPr="00D4579E" w:rsidRDefault="00D4579E" w:rsidP="000452B1">
            <w:pPr>
              <w:pStyle w:val="Ttulo4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D4579E">
              <w:rPr>
                <w:rFonts w:ascii="Times New Roman" w:hAnsi="Times New Roman"/>
                <w:sz w:val="22"/>
                <w:szCs w:val="22"/>
              </w:rPr>
              <w:t>Nº. de cargos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6E211" w14:textId="77777777" w:rsidR="00D4579E" w:rsidRPr="00D4579E" w:rsidRDefault="00D4579E" w:rsidP="000452B1">
            <w:pPr>
              <w:pStyle w:val="Ttulo6"/>
              <w:spacing w:before="0" w:after="0"/>
              <w:jc w:val="center"/>
              <w:rPr>
                <w:rFonts w:ascii="Times New Roman" w:hAnsi="Times New Roman"/>
              </w:rPr>
            </w:pPr>
            <w:r w:rsidRPr="00D4579E">
              <w:rPr>
                <w:rFonts w:ascii="Times New Roman" w:hAnsi="Times New Roman"/>
              </w:rPr>
              <w:t>Denominação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B687D" w14:textId="77777777" w:rsidR="00D4579E" w:rsidRPr="00D4579E" w:rsidRDefault="00D4579E" w:rsidP="000452B1">
            <w:pPr>
              <w:jc w:val="center"/>
              <w:rPr>
                <w:b/>
                <w:bCs/>
                <w:sz w:val="22"/>
                <w:szCs w:val="22"/>
              </w:rPr>
            </w:pPr>
            <w:r w:rsidRPr="00D4579E">
              <w:rPr>
                <w:b/>
                <w:bCs/>
                <w:sz w:val="22"/>
                <w:szCs w:val="22"/>
              </w:rPr>
              <w:t>Nível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453BC" w14:textId="77777777" w:rsidR="00D4579E" w:rsidRPr="00D4579E" w:rsidRDefault="00D4579E" w:rsidP="000452B1">
            <w:pPr>
              <w:jc w:val="center"/>
              <w:rPr>
                <w:b/>
                <w:bCs/>
                <w:sz w:val="22"/>
                <w:szCs w:val="22"/>
              </w:rPr>
            </w:pPr>
            <w:r w:rsidRPr="00D4579E">
              <w:rPr>
                <w:b/>
                <w:bCs/>
                <w:sz w:val="22"/>
                <w:szCs w:val="22"/>
              </w:rPr>
              <w:t>Valor R$</w:t>
            </w:r>
          </w:p>
        </w:tc>
      </w:tr>
      <w:tr w:rsidR="00D4579E" w:rsidRPr="00D4579E" w14:paraId="67B8CFE1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B7C03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14419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Coordenador do Sistema de Controle Interno Executivo e Legislativo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E581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GC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1824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 xml:space="preserve"> 3180,00</w:t>
            </w:r>
          </w:p>
        </w:tc>
      </w:tr>
      <w:tr w:rsidR="00D4579E" w:rsidRPr="00D4579E" w14:paraId="58C51D3D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BCA6D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177BD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Diretor do Departamento de Gestão Urbana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B53B8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GD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78D50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2.650,00</w:t>
            </w:r>
          </w:p>
        </w:tc>
      </w:tr>
      <w:tr w:rsidR="00D4579E" w:rsidRPr="00D4579E" w14:paraId="1095D736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F8B93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A34C9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Diretor do Departamento de Ensino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7C734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GD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FAF9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2.650,00</w:t>
            </w:r>
          </w:p>
        </w:tc>
      </w:tr>
      <w:tr w:rsidR="00D4579E" w:rsidRPr="00D4579E" w14:paraId="276AF8AD" w14:textId="77777777" w:rsidTr="00BB043D">
        <w:trPr>
          <w:trHeight w:val="242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DE14C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900AC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Diretor do Departamento de Administração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74B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GD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96D19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2.650,00</w:t>
            </w:r>
          </w:p>
        </w:tc>
      </w:tr>
      <w:tr w:rsidR="00D4579E" w:rsidRPr="00D4579E" w14:paraId="51FEFE38" w14:textId="77777777" w:rsidTr="00BB043D">
        <w:trPr>
          <w:trHeight w:val="242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2DF37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A0DB5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Diretor do Departamento de Contabilidade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B298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GD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C42E4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2.650,00</w:t>
            </w:r>
          </w:p>
        </w:tc>
      </w:tr>
      <w:tr w:rsidR="00D4579E" w:rsidRPr="00D4579E" w14:paraId="5A47BBF3" w14:textId="77777777" w:rsidTr="00BB043D">
        <w:trPr>
          <w:trHeight w:val="242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B7892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D44CB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Diretor do Departamento de Finanças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4EBB8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GD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3F917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2.650,00</w:t>
            </w:r>
          </w:p>
        </w:tc>
      </w:tr>
      <w:tr w:rsidR="00D4579E" w:rsidRPr="00D4579E" w14:paraId="59B03CD7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235E4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A32C9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Diretor do Departamento de Recursos Humanos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2362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GD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942B0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2.650,00</w:t>
            </w:r>
          </w:p>
        </w:tc>
      </w:tr>
      <w:tr w:rsidR="00D4579E" w:rsidRPr="00D4579E" w14:paraId="3C1C87C9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AFB51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82BE3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Diretor do Departamento de Tributação e Receita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89F05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GD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70E2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2.650,00</w:t>
            </w:r>
          </w:p>
        </w:tc>
      </w:tr>
      <w:tr w:rsidR="00D4579E" w:rsidRPr="00D4579E" w14:paraId="68903E5A" w14:textId="77777777" w:rsidTr="00BB043D">
        <w:trPr>
          <w:trHeight w:val="242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20343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3E1A1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Diretor do Departamento de Compras e Licitações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B17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GD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CAD47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2.650,00</w:t>
            </w:r>
          </w:p>
        </w:tc>
      </w:tr>
      <w:tr w:rsidR="00D4579E" w:rsidRPr="00D4579E" w14:paraId="0F023F83" w14:textId="77777777" w:rsidTr="00BB043D">
        <w:trPr>
          <w:trHeight w:val="349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5006E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E277F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 xml:space="preserve">Diretor do Departamento de Material e Patrimônio 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DFB1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GD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5AEDE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2.650,00</w:t>
            </w:r>
          </w:p>
        </w:tc>
      </w:tr>
      <w:tr w:rsidR="00D4579E" w:rsidRPr="00D4579E" w14:paraId="6730F92C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B354B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871A3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Diretor do Departamento de Políticas de Trabalho e Emprego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C4990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GD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00D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2.650,00</w:t>
            </w:r>
          </w:p>
        </w:tc>
      </w:tr>
      <w:tr w:rsidR="00D4579E" w:rsidRPr="00D4579E" w14:paraId="1740D353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3F37C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0C878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Coordenador do Sistema de Controle Interno Executivo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77710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GD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F87FE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2.650,00</w:t>
            </w:r>
          </w:p>
        </w:tc>
      </w:tr>
      <w:tr w:rsidR="00D4579E" w:rsidRPr="00D4579E" w14:paraId="030E4E0D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7C589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1DCF4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Coordenador Municipal do INCRA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661B9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GD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FAAF4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2.650,00</w:t>
            </w:r>
          </w:p>
        </w:tc>
      </w:tr>
      <w:tr w:rsidR="00D4579E" w:rsidRPr="00D4579E" w14:paraId="08C660C4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5027E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D7757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Coordenador do Sistema de Controle Interno Adjunto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80DB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3C9E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2.014,00</w:t>
            </w:r>
          </w:p>
        </w:tc>
      </w:tr>
      <w:tr w:rsidR="00D4579E" w:rsidRPr="00D4579E" w14:paraId="2938390F" w14:textId="77777777" w:rsidTr="00D4579E">
        <w:trPr>
          <w:trHeight w:val="269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B069C" w14:textId="77777777" w:rsidR="00D4579E" w:rsidRPr="00D4579E" w:rsidRDefault="00D4579E" w:rsidP="00D4579E">
            <w:pPr>
              <w:pStyle w:val="Ttulo4"/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4579E">
              <w:rPr>
                <w:rFonts w:ascii="Times New Roman" w:hAnsi="Times New Roman"/>
                <w:b w:val="0"/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96C7C" w14:textId="77777777" w:rsidR="00D4579E" w:rsidRPr="00D4579E" w:rsidRDefault="00D4579E" w:rsidP="00D4579E">
            <w:pPr>
              <w:pStyle w:val="Ttulo6"/>
              <w:spacing w:before="0" w:after="0"/>
              <w:jc w:val="both"/>
              <w:rPr>
                <w:rFonts w:ascii="Times New Roman" w:hAnsi="Times New Roman"/>
                <w:b w:val="0"/>
              </w:rPr>
            </w:pPr>
            <w:r w:rsidRPr="00D4579E">
              <w:rPr>
                <w:rFonts w:ascii="Times New Roman" w:hAnsi="Times New Roman"/>
                <w:b w:val="0"/>
                <w:bCs w:val="0"/>
              </w:rPr>
              <w:t>Cirurgião Dentista com habilidade na área de periodontia;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39468" w14:textId="77777777" w:rsidR="00D4579E" w:rsidRPr="00D4579E" w:rsidRDefault="00D4579E" w:rsidP="00D4579E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3EF0" w14:textId="77777777" w:rsidR="00D4579E" w:rsidRPr="00D4579E" w:rsidRDefault="00D4579E" w:rsidP="00D4579E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2.014,00</w:t>
            </w:r>
          </w:p>
        </w:tc>
      </w:tr>
      <w:tr w:rsidR="00D4579E" w:rsidRPr="00D4579E" w14:paraId="22AD89CD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1ACF1" w14:textId="77777777" w:rsidR="00D4579E" w:rsidRPr="00D4579E" w:rsidRDefault="00D4579E" w:rsidP="00D4579E">
            <w:pPr>
              <w:pStyle w:val="Ttulo4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579E">
              <w:rPr>
                <w:rFonts w:ascii="Times New Roman" w:hAnsi="Times New Roman"/>
                <w:b w:val="0"/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4981C" w14:textId="77777777" w:rsidR="00D4579E" w:rsidRPr="00D4579E" w:rsidRDefault="00D4579E" w:rsidP="00D4579E">
            <w:pPr>
              <w:pStyle w:val="Ttulo6"/>
              <w:spacing w:before="0" w:after="0"/>
              <w:jc w:val="both"/>
              <w:rPr>
                <w:rFonts w:ascii="Times New Roman" w:hAnsi="Times New Roman"/>
                <w:b w:val="0"/>
              </w:rPr>
            </w:pPr>
            <w:r w:rsidRPr="00D4579E">
              <w:rPr>
                <w:rFonts w:ascii="Times New Roman" w:hAnsi="Times New Roman"/>
                <w:b w:val="0"/>
                <w:bCs w:val="0"/>
              </w:rPr>
              <w:t>Cirurgião Dentista com habilidade na área de cirurgia e traumatologia oral menor;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C15B5" w14:textId="77777777" w:rsidR="00D4579E" w:rsidRPr="00D4579E" w:rsidRDefault="00D4579E" w:rsidP="00D4579E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988B0" w14:textId="77777777" w:rsidR="00D4579E" w:rsidRPr="00D4579E" w:rsidRDefault="00D4579E" w:rsidP="00D4579E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2.014,00</w:t>
            </w:r>
          </w:p>
        </w:tc>
      </w:tr>
    </w:tbl>
    <w:p w14:paraId="768C4A59" w14:textId="77777777" w:rsidR="000452B1" w:rsidRDefault="000452B1"/>
    <w:tbl>
      <w:tblPr>
        <w:tblW w:w="904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53"/>
        <w:gridCol w:w="5443"/>
        <w:gridCol w:w="865"/>
        <w:gridCol w:w="1586"/>
      </w:tblGrid>
      <w:tr w:rsidR="00D4579E" w:rsidRPr="00D4579E" w14:paraId="5A3F0D58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D201B" w14:textId="77777777" w:rsidR="00D4579E" w:rsidRPr="00D4579E" w:rsidRDefault="00D4579E" w:rsidP="00D4579E">
            <w:pPr>
              <w:pStyle w:val="Ttulo4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579E">
              <w:rPr>
                <w:rFonts w:ascii="Times New Roman" w:hAnsi="Times New Roman"/>
                <w:b w:val="0"/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59BAD" w14:textId="77777777" w:rsidR="00D4579E" w:rsidRPr="00D4579E" w:rsidRDefault="00D4579E" w:rsidP="00D4579E">
            <w:pPr>
              <w:pStyle w:val="Ttulo6"/>
              <w:spacing w:before="0" w:after="0"/>
              <w:jc w:val="both"/>
              <w:rPr>
                <w:rFonts w:ascii="Times New Roman" w:hAnsi="Times New Roman"/>
                <w:b w:val="0"/>
              </w:rPr>
            </w:pPr>
            <w:r w:rsidRPr="00D4579E">
              <w:rPr>
                <w:rFonts w:ascii="Times New Roman" w:hAnsi="Times New Roman"/>
                <w:b w:val="0"/>
                <w:bCs w:val="0"/>
              </w:rPr>
              <w:t>Cirurgião Dentista com habilidade na área de endodontia;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21D08" w14:textId="77777777" w:rsidR="00D4579E" w:rsidRPr="00D4579E" w:rsidRDefault="00D4579E" w:rsidP="00D4579E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085EF" w14:textId="77777777" w:rsidR="00D4579E" w:rsidRPr="00D4579E" w:rsidRDefault="00D4579E" w:rsidP="00D4579E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2.014,00</w:t>
            </w:r>
          </w:p>
        </w:tc>
      </w:tr>
      <w:tr w:rsidR="00D4579E" w:rsidRPr="00D4579E" w14:paraId="204D774F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FDBE9" w14:textId="77777777" w:rsidR="00D4579E" w:rsidRPr="00D4579E" w:rsidRDefault="00D4579E" w:rsidP="00D4579E">
            <w:pPr>
              <w:pStyle w:val="Ttulo4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579E">
              <w:rPr>
                <w:rFonts w:ascii="Times New Roman" w:hAnsi="Times New Roman"/>
                <w:b w:val="0"/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4458B" w14:textId="77777777" w:rsidR="00D4579E" w:rsidRPr="00D4579E" w:rsidRDefault="00D4579E" w:rsidP="00D4579E">
            <w:pPr>
              <w:pStyle w:val="Ttulo6"/>
              <w:spacing w:before="0" w:after="0"/>
              <w:jc w:val="both"/>
              <w:rPr>
                <w:rFonts w:ascii="Times New Roman" w:hAnsi="Times New Roman"/>
                <w:b w:val="0"/>
              </w:rPr>
            </w:pPr>
            <w:r w:rsidRPr="00D4579E">
              <w:rPr>
                <w:rFonts w:ascii="Times New Roman" w:hAnsi="Times New Roman"/>
                <w:b w:val="0"/>
                <w:bCs w:val="0"/>
              </w:rPr>
              <w:t>Cirurgião Dentista com habilidade na área de atendimentos a pacientes especiais;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CE5C6" w14:textId="77777777" w:rsidR="00D4579E" w:rsidRPr="00D4579E" w:rsidRDefault="00D4579E" w:rsidP="00D4579E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B591" w14:textId="77777777" w:rsidR="00D4579E" w:rsidRPr="00D4579E" w:rsidRDefault="00D4579E" w:rsidP="00D4579E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2.014,00</w:t>
            </w:r>
          </w:p>
        </w:tc>
      </w:tr>
      <w:tr w:rsidR="00D4579E" w:rsidRPr="00D4579E" w14:paraId="4CE57D9F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E073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71F1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Responsável pela Procuradoria Jurídica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92668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3475D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2.014,00</w:t>
            </w:r>
          </w:p>
        </w:tc>
      </w:tr>
      <w:tr w:rsidR="00D4579E" w:rsidRPr="00D4579E" w14:paraId="792CB0B8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11781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F6210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Advogado Assessor da Coordenadoria do CREAS, Conselhos e Conselho Tutelar;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1F47A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G-0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BF1E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 xml:space="preserve"> 1.590,00</w:t>
            </w:r>
          </w:p>
        </w:tc>
      </w:tr>
      <w:tr w:rsidR="00D4579E" w:rsidRPr="00D4579E" w14:paraId="6DB433AC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48658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2AF6A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Advogado Assistente do (a) Responsável pela Procuradoria Jurídica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0605B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G-0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D5DC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1.590,00</w:t>
            </w:r>
          </w:p>
        </w:tc>
      </w:tr>
      <w:tr w:rsidR="00D4579E" w:rsidRPr="00D4579E" w14:paraId="28BF4CC4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F4226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97E99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Assistente da Secretaria da Assistência Social e Cidadania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AA8C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G-0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6AB5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1.590,00</w:t>
            </w:r>
          </w:p>
        </w:tc>
      </w:tr>
      <w:tr w:rsidR="00D4579E" w:rsidRPr="00D4579E" w14:paraId="0D0BA834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0B8B8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B498E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Assistente de Diretor Departamento de Recursos Humanos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196D7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902B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2B61F758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0798F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40BF0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Assistente de Diretor do Departamento de Finanças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AB76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B8C4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6B230B39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AB106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62D03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Assistente de Diretor do Departamento de Contabilidade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9B343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1630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77407B4D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2771A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001C7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Assistente de Diretor do Departamento de Compras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10743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0524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3FC24236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72431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4694F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Assistente do Diretor de Departamento de Gestão Urbana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8B8C4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51278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630BE541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2E970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10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21CAB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Responsável pela digitação em microcomputadores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2A1B0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C769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4EA133F8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6CDD9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04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D281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Responsável pelos Serviços Gerais de Saúde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F5C15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C547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3DC16EEA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389BD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7C691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Assistente Municipal do PROCON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97746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A707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4B2F4BC5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E9C3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C71C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Encarregado do Serviço de Fiscalização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F853E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76FF9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5DF40335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93C3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15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39FD2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Assistente Administrativo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6F80E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716D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4F38D951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BDEA5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94A57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Responsável pela Odontologia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5C2C0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CFCBE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22533C87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5DF87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157C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Coordenador do Programa Bolsa Família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E0EE9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EEAD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2C6F93F6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5D065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AC3B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Coordenador do Programa Pro-Jovem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3F885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2032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7F017A18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BFEF6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0FEDB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Coordenador do Programa de Erradicação do Trabalho Infantil – PETI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DE915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39615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010A3468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DC15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0B17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Encarregado dos Serviços de Contabilidade e Patrimônio da Secretaria de Saúde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B35C3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A73D2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69A0B38D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2995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34FC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Coordenador de Programas Especiais de Saúde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696AB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EDFE8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11BA2DB1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5141E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B252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Responsável pelos Serviços de Enfermagem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2AB1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A46C7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27355510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79A45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2108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Responsável pela Coordenação Médica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E1330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2E5C4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12500763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1DE1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1D20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Responsável pelas Licitações da Merenda Escolar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A2D0B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EBF5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1892E0A2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2813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05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22D7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 xml:space="preserve">Responsável Transporte 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365F4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AFEEE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3E31AC69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571B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7FBF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Responsável pela Documentação Escolar na Secretaria de Educação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3B388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G-1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B268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902,26</w:t>
            </w:r>
          </w:p>
        </w:tc>
      </w:tr>
      <w:tr w:rsidR="00D4579E" w:rsidRPr="00D4579E" w14:paraId="115CF741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07CC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7D3D0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Responsável pelos Programas Sociais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5769A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G-2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3D9F3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751,73</w:t>
            </w:r>
          </w:p>
        </w:tc>
      </w:tr>
      <w:tr w:rsidR="00D4579E" w:rsidRPr="00D4579E" w14:paraId="2AD41C12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62007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774D9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Responsável pela Documentação Oficial do Executivo Municipal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A8D89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G-2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9F68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751,73</w:t>
            </w:r>
          </w:p>
        </w:tc>
      </w:tr>
      <w:tr w:rsidR="00D4579E" w:rsidRPr="00D4579E" w14:paraId="7FD0EB5D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5965D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62D9F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Advogado Assessor da Coordenadoria do CREAS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123A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G-3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2617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626,41</w:t>
            </w:r>
          </w:p>
        </w:tc>
      </w:tr>
      <w:tr w:rsidR="00D4579E" w:rsidRPr="00D4579E" w14:paraId="79C15433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23B49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1398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Responsável pela Junta de Serviço Militar – JSM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19147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G-3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F093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626,41</w:t>
            </w:r>
          </w:p>
        </w:tc>
      </w:tr>
      <w:tr w:rsidR="00D4579E" w:rsidRPr="00D4579E" w14:paraId="7BA168E1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824D6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E669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Responsável pelo Convênio do Ministério do Trabalho e pelo Serviço de Identificação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8F442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G-3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F3E99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626,41</w:t>
            </w:r>
          </w:p>
        </w:tc>
      </w:tr>
      <w:tr w:rsidR="00D4579E" w:rsidRPr="00D4579E" w14:paraId="6D3DE0FA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17A8B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71B9C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Responsável pelos Cursos do SENAC/SEBRAE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B05EA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G-3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BE79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626,41</w:t>
            </w:r>
          </w:p>
        </w:tc>
      </w:tr>
      <w:tr w:rsidR="00D4579E" w:rsidRPr="00D4579E" w14:paraId="1D0D5FBC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B96C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65F0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Responsável pelas Declarações Fisco Contábeis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D6BD9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G-3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F3E7F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626,41</w:t>
            </w:r>
          </w:p>
        </w:tc>
      </w:tr>
      <w:tr w:rsidR="00D4579E" w:rsidRPr="00D4579E" w14:paraId="251C0FBE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E81B8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4231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Responsável pelos Serviços de Mecânica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F1D2D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G-3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F3D36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626,41</w:t>
            </w:r>
          </w:p>
        </w:tc>
      </w:tr>
      <w:tr w:rsidR="00D4579E" w:rsidRPr="00D4579E" w14:paraId="1B34FFB4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BEAB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8D60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Responsável p/ Construções e Almoxarifado de Obras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35AE3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G-3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AD74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626,41</w:t>
            </w:r>
          </w:p>
        </w:tc>
      </w:tr>
      <w:tr w:rsidR="00D4579E" w:rsidRPr="00D4579E" w14:paraId="35107BF3" w14:textId="77777777" w:rsidTr="00BB043D">
        <w:trPr>
          <w:trHeight w:val="227"/>
        </w:trPr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25795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01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6DC01" w14:textId="77777777" w:rsidR="00D4579E" w:rsidRPr="00D4579E" w:rsidRDefault="00D4579E" w:rsidP="00BB043D">
            <w:pPr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Responsável Motorista Administração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2C2EB" w14:textId="77777777" w:rsidR="00D4579E" w:rsidRPr="00D4579E" w:rsidRDefault="00D4579E" w:rsidP="00BB043D">
            <w:pPr>
              <w:jc w:val="center"/>
              <w:rPr>
                <w:bCs/>
                <w:sz w:val="22"/>
                <w:szCs w:val="22"/>
              </w:rPr>
            </w:pPr>
            <w:r w:rsidRPr="00D4579E">
              <w:rPr>
                <w:bCs/>
                <w:sz w:val="22"/>
                <w:szCs w:val="22"/>
              </w:rPr>
              <w:t>G-3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C7FD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626,41</w:t>
            </w:r>
          </w:p>
        </w:tc>
      </w:tr>
    </w:tbl>
    <w:p w14:paraId="546FD90A" w14:textId="77777777" w:rsidR="00D4579E" w:rsidRPr="00D4579E" w:rsidRDefault="00D4579E" w:rsidP="00D4579E">
      <w:pPr>
        <w:rPr>
          <w:sz w:val="22"/>
          <w:szCs w:val="22"/>
        </w:rPr>
      </w:pPr>
    </w:p>
    <w:p w14:paraId="61E64493" w14:textId="77777777" w:rsidR="00D4579E" w:rsidRPr="00D4579E" w:rsidRDefault="00D4579E" w:rsidP="00D4579E">
      <w:pPr>
        <w:rPr>
          <w:sz w:val="22"/>
          <w:szCs w:val="22"/>
        </w:rPr>
      </w:pPr>
    </w:p>
    <w:p w14:paraId="59E1A37A" w14:textId="77777777" w:rsidR="00D4579E" w:rsidRPr="00D4579E" w:rsidRDefault="00D4579E" w:rsidP="00D4579E">
      <w:pPr>
        <w:ind w:right="86"/>
        <w:jc w:val="center"/>
        <w:rPr>
          <w:b/>
          <w:sz w:val="22"/>
          <w:szCs w:val="22"/>
        </w:rPr>
      </w:pPr>
      <w:r w:rsidRPr="00D4579E">
        <w:rPr>
          <w:b/>
          <w:sz w:val="22"/>
          <w:szCs w:val="22"/>
        </w:rPr>
        <w:t>TABELA DE VENCIMENTOS</w:t>
      </w:r>
    </w:p>
    <w:p w14:paraId="404964A0" w14:textId="77777777" w:rsidR="00D4579E" w:rsidRPr="00D4579E" w:rsidRDefault="00D4579E" w:rsidP="00D4579E">
      <w:pPr>
        <w:jc w:val="center"/>
        <w:rPr>
          <w:b/>
          <w:bCs/>
          <w:sz w:val="22"/>
          <w:szCs w:val="22"/>
        </w:rPr>
      </w:pPr>
      <w:r w:rsidRPr="00D4579E">
        <w:rPr>
          <w:b/>
          <w:sz w:val="22"/>
          <w:szCs w:val="22"/>
        </w:rPr>
        <w:t xml:space="preserve">CARGOS ELETIVOS </w:t>
      </w: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79"/>
        <w:gridCol w:w="1135"/>
        <w:gridCol w:w="1559"/>
      </w:tblGrid>
      <w:tr w:rsidR="00D4579E" w:rsidRPr="00D4579E" w14:paraId="26D64FA1" w14:textId="77777777" w:rsidTr="00BB043D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617C7" w14:textId="77777777" w:rsidR="00D4579E" w:rsidRPr="00D4579E" w:rsidRDefault="00D4579E" w:rsidP="00BB043D">
            <w:pPr>
              <w:pStyle w:val="Ttulo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4579E">
              <w:rPr>
                <w:rFonts w:ascii="Times New Roman" w:hAnsi="Times New Roman"/>
                <w:b w:val="0"/>
                <w:sz w:val="22"/>
                <w:szCs w:val="22"/>
              </w:rPr>
              <w:t>Especificação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B1C57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</w:rPr>
            </w:pPr>
            <w:r w:rsidRPr="00D4579E">
              <w:rPr>
                <w:b/>
                <w:bCs/>
                <w:sz w:val="22"/>
                <w:szCs w:val="22"/>
              </w:rPr>
              <w:t>Símbolo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AF06D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</w:rPr>
            </w:pPr>
            <w:r w:rsidRPr="00D4579E">
              <w:rPr>
                <w:b/>
                <w:bCs/>
                <w:sz w:val="22"/>
                <w:szCs w:val="22"/>
              </w:rPr>
              <w:t>R$</w:t>
            </w:r>
          </w:p>
        </w:tc>
      </w:tr>
      <w:tr w:rsidR="00D4579E" w:rsidRPr="00D4579E" w14:paraId="452CC647" w14:textId="77777777" w:rsidTr="00BB043D">
        <w:trPr>
          <w:trHeight w:val="33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B998A7" w14:textId="77777777" w:rsidR="00D4579E" w:rsidRPr="00D4579E" w:rsidRDefault="00D4579E" w:rsidP="00BB043D">
            <w:pPr>
              <w:jc w:val="both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Conselheiro Tutelar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21E4E2" w14:textId="77777777" w:rsidR="00D4579E" w:rsidRPr="00D4579E" w:rsidRDefault="00D4579E" w:rsidP="00BB043D">
            <w:pPr>
              <w:pStyle w:val="Ttulo8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D4579E">
              <w:rPr>
                <w:rFonts w:ascii="Times New Roman" w:hAnsi="Times New Roman"/>
                <w:i w:val="0"/>
                <w:sz w:val="22"/>
                <w:szCs w:val="22"/>
              </w:rPr>
              <w:t>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567E01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3.374,85</w:t>
            </w:r>
          </w:p>
        </w:tc>
      </w:tr>
    </w:tbl>
    <w:p w14:paraId="61BF6A6E" w14:textId="77777777" w:rsidR="00D4579E" w:rsidRPr="00D4579E" w:rsidRDefault="00D4579E" w:rsidP="00D4579E">
      <w:pPr>
        <w:jc w:val="center"/>
        <w:rPr>
          <w:b/>
          <w:bCs/>
          <w:sz w:val="22"/>
          <w:szCs w:val="22"/>
        </w:rPr>
      </w:pPr>
    </w:p>
    <w:p w14:paraId="0762F999" w14:textId="77777777" w:rsidR="00D4579E" w:rsidRDefault="00D4579E" w:rsidP="00D4579E">
      <w:pPr>
        <w:jc w:val="center"/>
        <w:rPr>
          <w:b/>
          <w:bCs/>
          <w:sz w:val="22"/>
          <w:szCs w:val="22"/>
        </w:rPr>
      </w:pPr>
    </w:p>
    <w:p w14:paraId="7B0E0AD1" w14:textId="77777777" w:rsidR="00D4579E" w:rsidRPr="00D4579E" w:rsidRDefault="00D4579E" w:rsidP="00D4579E">
      <w:pPr>
        <w:jc w:val="center"/>
        <w:rPr>
          <w:b/>
          <w:bCs/>
          <w:sz w:val="22"/>
          <w:szCs w:val="22"/>
        </w:rPr>
      </w:pPr>
      <w:r w:rsidRPr="00D4579E">
        <w:rPr>
          <w:b/>
          <w:bCs/>
          <w:sz w:val="22"/>
          <w:szCs w:val="22"/>
        </w:rPr>
        <w:t>CARGO DE NATUREZA CELETISTA (CLT)</w:t>
      </w:r>
    </w:p>
    <w:p w14:paraId="64C1E285" w14:textId="77777777" w:rsidR="00D4579E" w:rsidRPr="00D4579E" w:rsidRDefault="00D4579E" w:rsidP="00D4579E">
      <w:pPr>
        <w:jc w:val="center"/>
        <w:rPr>
          <w:b/>
          <w:bCs/>
          <w:sz w:val="22"/>
          <w:szCs w:val="22"/>
        </w:rPr>
      </w:pPr>
    </w:p>
    <w:tbl>
      <w:tblPr>
        <w:tblW w:w="9075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81"/>
        <w:gridCol w:w="1134"/>
        <w:gridCol w:w="1560"/>
      </w:tblGrid>
      <w:tr w:rsidR="00D4579E" w:rsidRPr="00D4579E" w14:paraId="02E5F0AC" w14:textId="77777777" w:rsidTr="00BB043D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BE60C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</w:rPr>
            </w:pPr>
            <w:r w:rsidRPr="00D4579E">
              <w:rPr>
                <w:b/>
                <w:sz w:val="22"/>
                <w:szCs w:val="22"/>
              </w:rPr>
              <w:t>Especificação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5637B" w14:textId="77777777" w:rsidR="00D4579E" w:rsidRPr="00D4579E" w:rsidRDefault="00D4579E" w:rsidP="00BB043D">
            <w:pPr>
              <w:jc w:val="center"/>
              <w:rPr>
                <w:b/>
                <w:bCs/>
                <w:sz w:val="22"/>
                <w:szCs w:val="22"/>
              </w:rPr>
            </w:pPr>
            <w:r w:rsidRPr="00D4579E">
              <w:rPr>
                <w:b/>
                <w:bCs/>
                <w:sz w:val="22"/>
                <w:szCs w:val="22"/>
              </w:rPr>
              <w:t>Símbolo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628BF" w14:textId="77777777" w:rsidR="00D4579E" w:rsidRPr="00D4579E" w:rsidRDefault="00D4579E" w:rsidP="00BB043D">
            <w:pPr>
              <w:pStyle w:val="Ttulo4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4579E">
              <w:rPr>
                <w:rFonts w:ascii="Times New Roman" w:hAnsi="Times New Roman"/>
                <w:b w:val="0"/>
                <w:sz w:val="22"/>
                <w:szCs w:val="22"/>
              </w:rPr>
              <w:t>R$</w:t>
            </w:r>
          </w:p>
        </w:tc>
      </w:tr>
      <w:tr w:rsidR="00D4579E" w:rsidRPr="00D4579E" w14:paraId="077230CD" w14:textId="77777777" w:rsidTr="00BB043D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E9C53" w14:textId="77777777" w:rsidR="00D4579E" w:rsidRPr="00D4579E" w:rsidRDefault="00D4579E" w:rsidP="00BB043D">
            <w:pPr>
              <w:jc w:val="both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Mãe Social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FEB94" w14:textId="77777777" w:rsidR="00D4579E" w:rsidRPr="00D4579E" w:rsidRDefault="00D4579E" w:rsidP="00BB043D">
            <w:pPr>
              <w:pStyle w:val="Ttulo8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D4579E">
              <w:rPr>
                <w:rFonts w:ascii="Times New Roman" w:hAnsi="Times New Roman"/>
                <w:i w:val="0"/>
                <w:sz w:val="22"/>
                <w:szCs w:val="22"/>
              </w:rPr>
              <w:t>SAL660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D6BEC" w14:textId="77777777" w:rsidR="00D4579E" w:rsidRPr="00D4579E" w:rsidRDefault="00D4579E" w:rsidP="00BB043D">
            <w:pPr>
              <w:jc w:val="center"/>
              <w:rPr>
                <w:sz w:val="22"/>
                <w:szCs w:val="22"/>
              </w:rPr>
            </w:pPr>
            <w:r w:rsidRPr="00D4579E">
              <w:rPr>
                <w:sz w:val="22"/>
                <w:szCs w:val="22"/>
              </w:rPr>
              <w:t>1.823,84</w:t>
            </w:r>
          </w:p>
        </w:tc>
      </w:tr>
    </w:tbl>
    <w:p w14:paraId="42C6E9E3" w14:textId="77777777" w:rsidR="00D4579E" w:rsidRPr="00D4579E" w:rsidRDefault="00D4579E" w:rsidP="00D4579E">
      <w:pPr>
        <w:tabs>
          <w:tab w:val="left" w:pos="2025"/>
        </w:tabs>
        <w:rPr>
          <w:b/>
          <w:sz w:val="22"/>
          <w:szCs w:val="22"/>
        </w:rPr>
      </w:pPr>
    </w:p>
    <w:p w14:paraId="640772E5" w14:textId="77777777" w:rsidR="00D4579E" w:rsidRPr="00D4579E" w:rsidRDefault="00D4579E" w:rsidP="00D4579E">
      <w:pPr>
        <w:tabs>
          <w:tab w:val="left" w:pos="2025"/>
        </w:tabs>
        <w:rPr>
          <w:b/>
          <w:sz w:val="22"/>
          <w:szCs w:val="22"/>
        </w:rPr>
      </w:pPr>
    </w:p>
    <w:p w14:paraId="0CCF9555" w14:textId="77777777" w:rsidR="00D4579E" w:rsidRPr="00D4579E" w:rsidRDefault="00D4579E" w:rsidP="00D4579E">
      <w:pPr>
        <w:rPr>
          <w:sz w:val="22"/>
          <w:szCs w:val="22"/>
        </w:rPr>
      </w:pPr>
    </w:p>
    <w:p w14:paraId="12A0A510" w14:textId="77777777" w:rsidR="00D4579E" w:rsidRPr="00D4579E" w:rsidRDefault="00D4579E" w:rsidP="00D4579E">
      <w:pPr>
        <w:rPr>
          <w:sz w:val="22"/>
          <w:szCs w:val="22"/>
        </w:rPr>
      </w:pPr>
    </w:p>
    <w:p w14:paraId="37E91FB8" w14:textId="77777777" w:rsidR="00D4579E" w:rsidRPr="00D4579E" w:rsidRDefault="00D4579E" w:rsidP="00D4579E">
      <w:pPr>
        <w:rPr>
          <w:sz w:val="22"/>
          <w:szCs w:val="22"/>
        </w:rPr>
      </w:pPr>
    </w:p>
    <w:p w14:paraId="0572A592" w14:textId="77777777" w:rsidR="00DD4AFA" w:rsidRPr="00D4579E" w:rsidRDefault="00DD4AFA" w:rsidP="00DD4AFA">
      <w:pPr>
        <w:tabs>
          <w:tab w:val="left" w:pos="8364"/>
        </w:tabs>
        <w:ind w:right="-56"/>
        <w:jc w:val="center"/>
        <w:rPr>
          <w:b/>
          <w:bCs/>
          <w:sz w:val="22"/>
          <w:szCs w:val="22"/>
        </w:rPr>
      </w:pPr>
    </w:p>
    <w:sectPr w:rsidR="00DD4AFA" w:rsidRPr="00D4579E" w:rsidSect="00063E21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6581" w14:textId="77777777" w:rsidR="005E3061" w:rsidRDefault="005E3061">
      <w:r>
        <w:separator/>
      </w:r>
    </w:p>
  </w:endnote>
  <w:endnote w:type="continuationSeparator" w:id="0">
    <w:p w14:paraId="0E102882" w14:textId="77777777" w:rsidR="005E3061" w:rsidRDefault="005E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1B5B" w14:textId="77777777" w:rsidR="005E3061" w:rsidRDefault="005E3061">
      <w:r>
        <w:separator/>
      </w:r>
    </w:p>
  </w:footnote>
  <w:footnote w:type="continuationSeparator" w:id="0">
    <w:p w14:paraId="7E155DB1" w14:textId="77777777" w:rsidR="005E3061" w:rsidRDefault="005E3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3E1A" w14:textId="77777777" w:rsidR="0036657A" w:rsidRDefault="0036657A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A32F7B" w14:textId="77777777" w:rsidR="0036657A" w:rsidRDefault="0036657A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7A01" w14:textId="77777777" w:rsidR="0036657A" w:rsidRDefault="0036657A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0D8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EEA7305" w14:textId="77777777" w:rsidR="0036657A" w:rsidRPr="00BE06F6" w:rsidRDefault="0036657A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932199172">
    <w:abstractNumId w:val="7"/>
  </w:num>
  <w:num w:numId="2" w16cid:durableId="234821625">
    <w:abstractNumId w:val="8"/>
  </w:num>
  <w:num w:numId="3" w16cid:durableId="1164853680">
    <w:abstractNumId w:val="3"/>
  </w:num>
  <w:num w:numId="4" w16cid:durableId="1440174789">
    <w:abstractNumId w:val="19"/>
  </w:num>
  <w:num w:numId="5" w16cid:durableId="700667141">
    <w:abstractNumId w:val="25"/>
  </w:num>
  <w:num w:numId="6" w16cid:durableId="1851942627">
    <w:abstractNumId w:val="18"/>
  </w:num>
  <w:num w:numId="7" w16cid:durableId="1074205887">
    <w:abstractNumId w:val="12"/>
  </w:num>
  <w:num w:numId="8" w16cid:durableId="923416039">
    <w:abstractNumId w:val="21"/>
  </w:num>
  <w:num w:numId="9" w16cid:durableId="261375975">
    <w:abstractNumId w:val="14"/>
  </w:num>
  <w:num w:numId="10" w16cid:durableId="1926919237">
    <w:abstractNumId w:val="17"/>
  </w:num>
  <w:num w:numId="11" w16cid:durableId="654917051">
    <w:abstractNumId w:val="4"/>
  </w:num>
  <w:num w:numId="12" w16cid:durableId="1546600384">
    <w:abstractNumId w:val="24"/>
  </w:num>
  <w:num w:numId="13" w16cid:durableId="1393456699">
    <w:abstractNumId w:val="2"/>
  </w:num>
  <w:num w:numId="14" w16cid:durableId="255788430">
    <w:abstractNumId w:val="20"/>
  </w:num>
  <w:num w:numId="15" w16cid:durableId="2000843408">
    <w:abstractNumId w:val="13"/>
  </w:num>
  <w:num w:numId="16" w16cid:durableId="461270949">
    <w:abstractNumId w:val="9"/>
  </w:num>
  <w:num w:numId="17" w16cid:durableId="964853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8869412">
    <w:abstractNumId w:val="15"/>
  </w:num>
  <w:num w:numId="19" w16cid:durableId="1779132587">
    <w:abstractNumId w:val="23"/>
  </w:num>
  <w:num w:numId="20" w16cid:durableId="1891070086">
    <w:abstractNumId w:val="22"/>
  </w:num>
  <w:num w:numId="21" w16cid:durableId="1264724235">
    <w:abstractNumId w:val="6"/>
  </w:num>
  <w:num w:numId="22" w16cid:durableId="825164933">
    <w:abstractNumId w:val="5"/>
  </w:num>
  <w:num w:numId="23" w16cid:durableId="812261129">
    <w:abstractNumId w:val="11"/>
  </w:num>
  <w:num w:numId="24" w16cid:durableId="1330329089">
    <w:abstractNumId w:val="0"/>
  </w:num>
  <w:num w:numId="25" w16cid:durableId="1022629347">
    <w:abstractNumId w:val="16"/>
  </w:num>
  <w:num w:numId="26" w16cid:durableId="95594080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452B1"/>
    <w:rsid w:val="00053E03"/>
    <w:rsid w:val="0005636D"/>
    <w:rsid w:val="00061DBC"/>
    <w:rsid w:val="00063E21"/>
    <w:rsid w:val="00063E7D"/>
    <w:rsid w:val="00070C9A"/>
    <w:rsid w:val="00080328"/>
    <w:rsid w:val="00080AD7"/>
    <w:rsid w:val="000813C7"/>
    <w:rsid w:val="000844FB"/>
    <w:rsid w:val="000848E4"/>
    <w:rsid w:val="00086B6B"/>
    <w:rsid w:val="0009047A"/>
    <w:rsid w:val="00090D4C"/>
    <w:rsid w:val="00091232"/>
    <w:rsid w:val="00091731"/>
    <w:rsid w:val="000947B1"/>
    <w:rsid w:val="00097BD9"/>
    <w:rsid w:val="000A206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26F0"/>
    <w:rsid w:val="00125486"/>
    <w:rsid w:val="001319D9"/>
    <w:rsid w:val="00134771"/>
    <w:rsid w:val="001349EB"/>
    <w:rsid w:val="00136A31"/>
    <w:rsid w:val="001442E2"/>
    <w:rsid w:val="001643B6"/>
    <w:rsid w:val="001678B0"/>
    <w:rsid w:val="001763B4"/>
    <w:rsid w:val="0017773A"/>
    <w:rsid w:val="0018143D"/>
    <w:rsid w:val="00182DC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261AE"/>
    <w:rsid w:val="00232348"/>
    <w:rsid w:val="002451FD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97F68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6562"/>
    <w:rsid w:val="00316DA4"/>
    <w:rsid w:val="003171D0"/>
    <w:rsid w:val="0032432E"/>
    <w:rsid w:val="003246BE"/>
    <w:rsid w:val="00325E1C"/>
    <w:rsid w:val="0033184C"/>
    <w:rsid w:val="0033398F"/>
    <w:rsid w:val="00344C90"/>
    <w:rsid w:val="003511BF"/>
    <w:rsid w:val="00355897"/>
    <w:rsid w:val="003638E2"/>
    <w:rsid w:val="00364D25"/>
    <w:rsid w:val="0036657A"/>
    <w:rsid w:val="00370E2C"/>
    <w:rsid w:val="00377527"/>
    <w:rsid w:val="00381A9C"/>
    <w:rsid w:val="003851BC"/>
    <w:rsid w:val="003901E6"/>
    <w:rsid w:val="00391673"/>
    <w:rsid w:val="00392F7A"/>
    <w:rsid w:val="00394491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6AB4"/>
    <w:rsid w:val="00462A72"/>
    <w:rsid w:val="00471A28"/>
    <w:rsid w:val="0047604C"/>
    <w:rsid w:val="004763FD"/>
    <w:rsid w:val="00484D1E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29C5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0FFF"/>
    <w:rsid w:val="005A25F8"/>
    <w:rsid w:val="005A2A7B"/>
    <w:rsid w:val="005B4420"/>
    <w:rsid w:val="005B46EE"/>
    <w:rsid w:val="005D09D6"/>
    <w:rsid w:val="005D7B21"/>
    <w:rsid w:val="005E306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37A71"/>
    <w:rsid w:val="00644A7D"/>
    <w:rsid w:val="006556D4"/>
    <w:rsid w:val="00655B68"/>
    <w:rsid w:val="0066459E"/>
    <w:rsid w:val="0066516C"/>
    <w:rsid w:val="00675DDD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781B"/>
    <w:rsid w:val="006C4F66"/>
    <w:rsid w:val="006D4A2F"/>
    <w:rsid w:val="006E41ED"/>
    <w:rsid w:val="006F01E6"/>
    <w:rsid w:val="006F2FD5"/>
    <w:rsid w:val="006F5DAF"/>
    <w:rsid w:val="00705B2C"/>
    <w:rsid w:val="00707F5F"/>
    <w:rsid w:val="00716518"/>
    <w:rsid w:val="00720113"/>
    <w:rsid w:val="007219FB"/>
    <w:rsid w:val="00731F19"/>
    <w:rsid w:val="00732B31"/>
    <w:rsid w:val="00737040"/>
    <w:rsid w:val="00740BE6"/>
    <w:rsid w:val="00740F31"/>
    <w:rsid w:val="00741385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4FF0"/>
    <w:rsid w:val="0087734A"/>
    <w:rsid w:val="00880BC5"/>
    <w:rsid w:val="00887582"/>
    <w:rsid w:val="00893FA5"/>
    <w:rsid w:val="0089535E"/>
    <w:rsid w:val="008A14A2"/>
    <w:rsid w:val="008A3D4E"/>
    <w:rsid w:val="008A4BDA"/>
    <w:rsid w:val="008C196E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0D85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63D6"/>
    <w:rsid w:val="009C0C9D"/>
    <w:rsid w:val="009C790E"/>
    <w:rsid w:val="009D3CDF"/>
    <w:rsid w:val="009D7B62"/>
    <w:rsid w:val="009E0260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0C37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D0C84"/>
    <w:rsid w:val="00AD0EF7"/>
    <w:rsid w:val="00AD765E"/>
    <w:rsid w:val="00AE0684"/>
    <w:rsid w:val="00AE60D6"/>
    <w:rsid w:val="00AE7908"/>
    <w:rsid w:val="00AF23E3"/>
    <w:rsid w:val="00AF5F71"/>
    <w:rsid w:val="00AF7022"/>
    <w:rsid w:val="00B000AC"/>
    <w:rsid w:val="00B078AA"/>
    <w:rsid w:val="00B1060E"/>
    <w:rsid w:val="00B202B2"/>
    <w:rsid w:val="00B30E1E"/>
    <w:rsid w:val="00B32A6F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0B03"/>
    <w:rsid w:val="00B82F7E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4416"/>
    <w:rsid w:val="00BE61F9"/>
    <w:rsid w:val="00BF1708"/>
    <w:rsid w:val="00BF310C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65366"/>
    <w:rsid w:val="00C735E1"/>
    <w:rsid w:val="00C749A4"/>
    <w:rsid w:val="00C766E1"/>
    <w:rsid w:val="00C77207"/>
    <w:rsid w:val="00C90636"/>
    <w:rsid w:val="00C946E0"/>
    <w:rsid w:val="00C969A2"/>
    <w:rsid w:val="00CA65D4"/>
    <w:rsid w:val="00CA77D6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9FC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107C"/>
    <w:rsid w:val="00D43298"/>
    <w:rsid w:val="00D4579E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3398"/>
    <w:rsid w:val="00D76CEE"/>
    <w:rsid w:val="00D77E1A"/>
    <w:rsid w:val="00D81881"/>
    <w:rsid w:val="00DA3E6E"/>
    <w:rsid w:val="00DB0019"/>
    <w:rsid w:val="00DB1D06"/>
    <w:rsid w:val="00DB796A"/>
    <w:rsid w:val="00DC089B"/>
    <w:rsid w:val="00DC1798"/>
    <w:rsid w:val="00DC1E3B"/>
    <w:rsid w:val="00DC37DA"/>
    <w:rsid w:val="00DD19D0"/>
    <w:rsid w:val="00DD1C36"/>
    <w:rsid w:val="00DD43A5"/>
    <w:rsid w:val="00DD4AFA"/>
    <w:rsid w:val="00DD6ABF"/>
    <w:rsid w:val="00DE11C7"/>
    <w:rsid w:val="00DF43E0"/>
    <w:rsid w:val="00DF4D4C"/>
    <w:rsid w:val="00DF5CD1"/>
    <w:rsid w:val="00E01DA5"/>
    <w:rsid w:val="00E11E3B"/>
    <w:rsid w:val="00E23704"/>
    <w:rsid w:val="00E2404E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3BD9"/>
    <w:rsid w:val="00E841B1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1615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06D52"/>
    <w:rsid w:val="00F14095"/>
    <w:rsid w:val="00F15E10"/>
    <w:rsid w:val="00F20E6F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64D2E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97F6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7F6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character" w:customStyle="1" w:styleId="Ttulo9Char">
    <w:name w:val="Título 9 Char"/>
    <w:link w:val="Ttulo9"/>
    <w:uiPriority w:val="9"/>
    <w:semiHidden/>
    <w:rsid w:val="00297F68"/>
    <w:rPr>
      <w:rFonts w:ascii="Cambria" w:eastAsia="Times New Roman" w:hAnsi="Cambria" w:cs="Times New Roman"/>
      <w:sz w:val="22"/>
      <w:szCs w:val="22"/>
    </w:rPr>
  </w:style>
  <w:style w:type="character" w:customStyle="1" w:styleId="Ttulo8Char">
    <w:name w:val="Título 8 Char"/>
    <w:link w:val="Ttulo8"/>
    <w:semiHidden/>
    <w:rsid w:val="00297F68"/>
    <w:rPr>
      <w:rFonts w:ascii="Calibri" w:hAnsi="Calibri"/>
      <w:i/>
      <w:iCs/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DD4AF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DD4AFA"/>
    <w:rPr>
      <w:rFonts w:ascii="Cambria" w:eastAsia="Times New Roman" w:hAnsi="Cambria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4579E"/>
    <w:rPr>
      <w:rFonts w:ascii="Arial" w:hAnsi="Arial" w:cs="Arial"/>
      <w:b/>
      <w:bCs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rsid w:val="00D45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1609</Words>
  <Characters>8694</Characters>
  <Application>Microsoft Office Word</Application>
  <DocSecurity>4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2017-03-10T14:58:00Z</cp:lastPrinted>
  <dcterms:created xsi:type="dcterms:W3CDTF">2026-06-23T12:31:00Z</dcterms:created>
  <dcterms:modified xsi:type="dcterms:W3CDTF">2026-06-23T12:31:00Z</dcterms:modified>
</cp:coreProperties>
</file>