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192B" w14:textId="77777777" w:rsidR="00FA0259" w:rsidRPr="006A2773" w:rsidRDefault="00946FAC" w:rsidP="005B36F5">
      <w:pPr>
        <w:pStyle w:val="Ttulo2"/>
        <w:rPr>
          <w:rFonts w:ascii="Times New Roman" w:hAnsi="Times New Roman"/>
          <w:sz w:val="23"/>
          <w:szCs w:val="23"/>
        </w:rPr>
      </w:pPr>
      <w:r w:rsidRPr="006A2773">
        <w:rPr>
          <w:rFonts w:ascii="Times New Roman" w:hAnsi="Times New Roman"/>
          <w:sz w:val="23"/>
          <w:szCs w:val="23"/>
        </w:rPr>
        <w:t>DECRETO Nº 1</w:t>
      </w:r>
      <w:r w:rsidR="00E261DD" w:rsidRPr="006A2773">
        <w:rPr>
          <w:rFonts w:ascii="Times New Roman" w:hAnsi="Times New Roman"/>
          <w:sz w:val="23"/>
          <w:szCs w:val="23"/>
        </w:rPr>
        <w:t>40</w:t>
      </w:r>
      <w:r w:rsidR="00717E6F" w:rsidRPr="006A2773">
        <w:rPr>
          <w:rFonts w:ascii="Times New Roman" w:hAnsi="Times New Roman"/>
          <w:sz w:val="23"/>
          <w:szCs w:val="23"/>
        </w:rPr>
        <w:t>11</w:t>
      </w:r>
      <w:r w:rsidR="00FA0259" w:rsidRPr="006A2773">
        <w:rPr>
          <w:rFonts w:ascii="Times New Roman" w:hAnsi="Times New Roman"/>
          <w:sz w:val="23"/>
          <w:szCs w:val="23"/>
        </w:rPr>
        <w:t>/2017</w:t>
      </w:r>
    </w:p>
    <w:p w14:paraId="175446FD" w14:textId="77777777" w:rsidR="00B979F3" w:rsidRPr="006A2773" w:rsidRDefault="00B979F3" w:rsidP="000E1E7B">
      <w:pPr>
        <w:spacing w:line="360" w:lineRule="auto"/>
        <w:rPr>
          <w:rFonts w:ascii="Times New Roman" w:hAnsi="Times New Roman"/>
          <w:sz w:val="23"/>
          <w:szCs w:val="23"/>
          <w:lang w:val="pt-BR"/>
        </w:rPr>
      </w:pPr>
    </w:p>
    <w:p w14:paraId="17340C83" w14:textId="77777777" w:rsidR="00B979F3" w:rsidRPr="006A2773" w:rsidRDefault="00717E6F" w:rsidP="00717E6F">
      <w:pPr>
        <w:pStyle w:val="Recuodecorpodetexto2"/>
        <w:rPr>
          <w:rFonts w:ascii="Times New Roman" w:hAnsi="Times New Roman"/>
          <w:sz w:val="23"/>
          <w:szCs w:val="23"/>
        </w:rPr>
      </w:pPr>
      <w:r w:rsidRPr="006A2773">
        <w:rPr>
          <w:rFonts w:ascii="Times New Roman" w:hAnsi="Times New Roman"/>
          <w:sz w:val="23"/>
          <w:szCs w:val="23"/>
        </w:rPr>
        <w:t>Abre crédito adicional suplementar ao orçamento vigente no valor de R$ 2.128.112,07 e dá outras providências.</w:t>
      </w:r>
    </w:p>
    <w:p w14:paraId="42D0C4B2" w14:textId="77777777" w:rsidR="00717E6F" w:rsidRPr="006A2773" w:rsidRDefault="00717E6F" w:rsidP="005B36F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E16C8F6" w14:textId="77777777" w:rsidR="00FA0259" w:rsidRPr="006A2773" w:rsidRDefault="00FA0259" w:rsidP="005B36F5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Pr="006A2773">
        <w:rPr>
          <w:rFonts w:ascii="Times New Roman" w:hAnsi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2B287F94" w14:textId="77777777" w:rsidR="0028351D" w:rsidRPr="006A2773" w:rsidRDefault="0028351D" w:rsidP="00F30B32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4BB30E0E" w14:textId="77777777" w:rsidR="00F30B32" w:rsidRPr="006A2773" w:rsidRDefault="00F30B32" w:rsidP="00F30B32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2F2F1F41" w14:textId="77777777" w:rsidR="00FA0259" w:rsidRPr="006A2773" w:rsidRDefault="00FA0259" w:rsidP="000E1E7B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6A2773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3DCED73B" w14:textId="77777777" w:rsidR="00B979F3" w:rsidRPr="006A2773" w:rsidRDefault="00B979F3" w:rsidP="00F30B3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323CB60" w14:textId="77777777" w:rsidR="00717E6F" w:rsidRPr="006A2773" w:rsidRDefault="00717E6F" w:rsidP="006A2773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b/>
          <w:sz w:val="23"/>
          <w:szCs w:val="23"/>
          <w:lang w:val="pt-BR"/>
        </w:rPr>
        <w:t xml:space="preserve">Art. 1º </w:t>
      </w:r>
      <w:r w:rsidRPr="006A2773">
        <w:rPr>
          <w:rFonts w:ascii="Times New Roman" w:hAnsi="Times New Roman"/>
          <w:sz w:val="23"/>
          <w:szCs w:val="23"/>
          <w:lang w:val="pt-BR"/>
        </w:rPr>
        <w:t>Fica aberto ao orçamento vigente, o crédito suplementar no valor de R$ 2.128.112,07 (dois milhões, cento e vinte e oito mil, cento e doze reais e sete centavos), proveniente dos excessos abaixo relacionados, de acordo, com as especificações a seguir:</w:t>
      </w:r>
    </w:p>
    <w:p w14:paraId="4F3DECA7" w14:textId="77777777" w:rsidR="006A2773" w:rsidRPr="006A2773" w:rsidRDefault="006A2773" w:rsidP="006A2773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15ACA726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06;  SECRETARIA DE ADMINISTRAÇÃO E FINANÇAS </w:t>
      </w:r>
    </w:p>
    <w:p w14:paraId="1B952689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06.001;  DEPARTAMENTO DE ADMINISTRAÇÃO  </w:t>
      </w:r>
    </w:p>
    <w:p w14:paraId="43F4256B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04.122.0003.2044;  ATIVIDADES DO DEPTO DE ADMINISTRAÇÃO </w:t>
      </w:r>
    </w:p>
    <w:p w14:paraId="084C56F0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3.3.90.93.00.00;  INDENIZAÇÕES E RESTITUIÇÕES  </w:t>
      </w:r>
    </w:p>
    <w:p w14:paraId="73AFD93A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>1635;  00888;  CONT 804862 - PROC 1018886-42/2014 R$ 2.660,05</w:t>
      </w:r>
    </w:p>
    <w:p w14:paraId="3C2D6E12" w14:textId="77777777" w:rsidR="00717E6F" w:rsidRPr="006A2773" w:rsidRDefault="00717E6F" w:rsidP="006A2773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 </w:t>
      </w:r>
    </w:p>
    <w:p w14:paraId="35E486E0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>07;  SECRETARIA DE EDUCAÇÃO, CULTURA E ESPORTES</w:t>
      </w:r>
    </w:p>
    <w:p w14:paraId="1B170D27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07.001;  DEPARTAMENTO DE ENSINO </w:t>
      </w:r>
    </w:p>
    <w:p w14:paraId="5E605979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12.361.0018.2073;  ENSINO FUNDAMENTAL  </w:t>
      </w:r>
    </w:p>
    <w:p w14:paraId="31555BA9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3.1.90.11.00.00;  VENCIMENTOS E VANTAGENS FIXAS - PESSOAL CIVIL  </w:t>
      </w:r>
    </w:p>
    <w:p w14:paraId="32AA4108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>2620;  00103;  5% sobre Transferências Constitucionais FUNDEB  R$ 1.500.000,00</w:t>
      </w:r>
    </w:p>
    <w:p w14:paraId="488D9331" w14:textId="77777777" w:rsidR="00717E6F" w:rsidRPr="006A2773" w:rsidRDefault="00717E6F" w:rsidP="006A2773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7A549CFB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07;  SECRETARIA DE EDUCAÇÃO, CULTURA E ESPORTES  </w:t>
      </w:r>
    </w:p>
    <w:p w14:paraId="1B1755C0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07.003;  DEPARTAMENTO DE ESPORTES E LAZER </w:t>
      </w:r>
    </w:p>
    <w:p w14:paraId="6941774C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27.812.0026.1089;  OBRAS PARA PRÁTICA DE ESPORTES </w:t>
      </w:r>
    </w:p>
    <w:p w14:paraId="0F8A8291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4.4.90.51.00.00;  OBRAS E INSTALAÇÕES  </w:t>
      </w:r>
    </w:p>
    <w:p w14:paraId="4FBFB3FD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>3291;  00739;  CONTRATO 794516/2013 - MINISTÉRIO DO ESPORTE R$ 12.452,02</w:t>
      </w:r>
    </w:p>
    <w:p w14:paraId="0868DD69" w14:textId="77777777" w:rsidR="00717E6F" w:rsidRPr="006A2773" w:rsidRDefault="00717E6F" w:rsidP="006A2773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 </w:t>
      </w:r>
    </w:p>
    <w:p w14:paraId="3A02B938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09;  SECRETARIA DE VIAÇÃO, OBRAS E SERVIÇOS URBANOS  </w:t>
      </w:r>
    </w:p>
    <w:p w14:paraId="15887C67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09.002;  DEPARTAMENTO DE SERVIÇOS URBANOS </w:t>
      </w:r>
    </w:p>
    <w:p w14:paraId="301933D7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15.452.0014.2114;  ATIVIDADES DO DEPTO DE SERVIÇOS URBANOS  </w:t>
      </w:r>
    </w:p>
    <w:p w14:paraId="51E69054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3.3.90.30.00.00;  MATERIAL DE CONSUMO  </w:t>
      </w:r>
    </w:p>
    <w:p w14:paraId="153BBC76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>4250;  00512;  CIDE (Lei 10866/04, art. 1ºB) R$ 13.000,00</w:t>
      </w:r>
    </w:p>
    <w:p w14:paraId="2FB9BB75" w14:textId="77777777" w:rsidR="00717E6F" w:rsidRPr="006A2773" w:rsidRDefault="00717E6F" w:rsidP="006A2773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 </w:t>
      </w:r>
    </w:p>
    <w:p w14:paraId="03594103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09;  SECRETARIA DE VIAÇÃO, OBRAS E SERVIÇOS URBANOS  </w:t>
      </w:r>
    </w:p>
    <w:p w14:paraId="121FCAD6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09.002;  DEPARTAMENTO DE SERVIÇOS URBANOS  </w:t>
      </w:r>
    </w:p>
    <w:p w14:paraId="68B536CD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25.752.0014.2117;  MANUTENÇÃO DA ILUMINAÇÃO PÚBLICA  </w:t>
      </w:r>
    </w:p>
    <w:p w14:paraId="0B04461F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3.3.90.39.00.00;  OUTROS SERVIÇOS DE TERCEIROS - PESSOA JURÍDICA  </w:t>
      </w:r>
    </w:p>
    <w:p w14:paraId="3E02B91A" w14:textId="77777777" w:rsidR="00717E6F" w:rsidRPr="006A2773" w:rsidRDefault="00717E6F" w:rsidP="006A2773">
      <w:pPr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>4370;  00507;  COSIP - Contribuição de Iluminação Pública R$ 600.000,00</w:t>
      </w:r>
    </w:p>
    <w:p w14:paraId="0983E9DF" w14:textId="77777777" w:rsidR="00717E6F" w:rsidRPr="006A2773" w:rsidRDefault="00717E6F" w:rsidP="006A2773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24AFD82B" w14:textId="77777777" w:rsidR="00F30B32" w:rsidRPr="006A2773" w:rsidRDefault="00717E6F" w:rsidP="006A2773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b/>
          <w:sz w:val="23"/>
          <w:szCs w:val="23"/>
          <w:lang w:val="pt-BR"/>
        </w:rPr>
        <w:t xml:space="preserve">Art. 2º </w:t>
      </w:r>
      <w:r w:rsidRPr="006A2773">
        <w:rPr>
          <w:rFonts w:ascii="Times New Roman" w:hAnsi="Times New Roman"/>
          <w:sz w:val="23"/>
          <w:szCs w:val="23"/>
          <w:lang w:val="pt-BR"/>
        </w:rPr>
        <w:t>O presente Decreto entra em vigor na data de sua publicação, com efeito à partir de 01</w:t>
      </w:r>
      <w:r w:rsidR="007A0262">
        <w:rPr>
          <w:rFonts w:ascii="Times New Roman" w:hAnsi="Times New Roman"/>
          <w:sz w:val="23"/>
          <w:szCs w:val="23"/>
          <w:lang w:val="pt-BR"/>
        </w:rPr>
        <w:t xml:space="preserve"> de agosto de </w:t>
      </w:r>
      <w:r w:rsidRPr="006A2773">
        <w:rPr>
          <w:rFonts w:ascii="Times New Roman" w:hAnsi="Times New Roman"/>
          <w:sz w:val="23"/>
          <w:szCs w:val="23"/>
          <w:lang w:val="pt-BR"/>
        </w:rPr>
        <w:t xml:space="preserve">2017. </w:t>
      </w:r>
    </w:p>
    <w:p w14:paraId="0904C064" w14:textId="77777777" w:rsidR="006A2773" w:rsidRPr="006A2773" w:rsidRDefault="006A2773" w:rsidP="006A2773">
      <w:pPr>
        <w:ind w:firstLine="3402"/>
        <w:jc w:val="both"/>
        <w:rPr>
          <w:rFonts w:ascii="Times New Roman" w:hAnsi="Times New Roman"/>
          <w:color w:val="000000"/>
          <w:sz w:val="23"/>
          <w:szCs w:val="23"/>
          <w:lang w:val="pt-BR"/>
        </w:rPr>
      </w:pPr>
    </w:p>
    <w:p w14:paraId="16557CD8" w14:textId="77777777" w:rsidR="009E557A" w:rsidRPr="006A2773" w:rsidRDefault="009E557A" w:rsidP="006A2773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6A2773">
        <w:rPr>
          <w:rFonts w:ascii="Times New Roman" w:hAnsi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7A0262">
        <w:rPr>
          <w:rFonts w:ascii="Times New Roman" w:hAnsi="Times New Roman"/>
          <w:b/>
          <w:bCs/>
          <w:sz w:val="23"/>
          <w:szCs w:val="23"/>
          <w:lang w:val="pt-BR"/>
        </w:rPr>
        <w:t xml:space="preserve">vinte e um </w:t>
      </w:r>
      <w:r w:rsidRPr="006A2773">
        <w:rPr>
          <w:rFonts w:ascii="Times New Roman" w:hAnsi="Times New Roman"/>
          <w:b/>
          <w:bCs/>
          <w:sz w:val="23"/>
          <w:szCs w:val="23"/>
          <w:lang w:val="pt-BR"/>
        </w:rPr>
        <w:t xml:space="preserve">dias do mês de </w:t>
      </w:r>
      <w:r w:rsidR="00F30B32" w:rsidRPr="006A2773">
        <w:rPr>
          <w:rFonts w:ascii="Times New Roman" w:hAnsi="Times New Roman"/>
          <w:b/>
          <w:bCs/>
          <w:sz w:val="23"/>
          <w:szCs w:val="23"/>
          <w:lang w:val="pt-BR"/>
        </w:rPr>
        <w:t>agosto</w:t>
      </w:r>
      <w:r w:rsidR="005B36F5" w:rsidRPr="006A2773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6A2773">
        <w:rPr>
          <w:rFonts w:ascii="Times New Roman" w:hAnsi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68A32D01" w14:textId="77777777" w:rsidR="009E557A" w:rsidRPr="006A2773" w:rsidRDefault="009E557A" w:rsidP="006A2773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7026497" w14:textId="77777777" w:rsidR="001876F6" w:rsidRPr="006A2773" w:rsidRDefault="001876F6" w:rsidP="006A2773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1D9DDE8" w14:textId="77777777" w:rsidR="005B36F5" w:rsidRPr="006A2773" w:rsidRDefault="005B36F5" w:rsidP="006A2773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E22DA15" w14:textId="77777777" w:rsidR="005B36F5" w:rsidRPr="006A2773" w:rsidRDefault="005B36F5" w:rsidP="006A2773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A153870" w14:textId="77777777" w:rsidR="009E557A" w:rsidRPr="006A2773" w:rsidRDefault="009E557A" w:rsidP="006A2773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6A2773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2B22EE3D" w14:textId="77777777" w:rsidR="009E557A" w:rsidRPr="006A2773" w:rsidRDefault="009E557A" w:rsidP="006A2773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>Prefeito</w:t>
      </w:r>
    </w:p>
    <w:p w14:paraId="761A73EC" w14:textId="77777777" w:rsidR="009E557A" w:rsidRPr="006A2773" w:rsidRDefault="009E557A" w:rsidP="006A2773">
      <w:pPr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6FDE15CC" w14:textId="77777777" w:rsidR="009E557A" w:rsidRPr="006A2773" w:rsidRDefault="009E557A" w:rsidP="006A2773">
      <w:pPr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35F7370F" w14:textId="77777777" w:rsidR="005B36F5" w:rsidRPr="006A2773" w:rsidRDefault="009E557A" w:rsidP="006A2773">
      <w:pPr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>Cumpra-se</w:t>
      </w:r>
    </w:p>
    <w:p w14:paraId="68080F57" w14:textId="77777777" w:rsidR="001876F6" w:rsidRDefault="001876F6" w:rsidP="006A2773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8417518" w14:textId="77777777" w:rsidR="006A2773" w:rsidRDefault="006A2773" w:rsidP="006A2773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2235D032" w14:textId="77777777" w:rsidR="006A2773" w:rsidRPr="006A2773" w:rsidRDefault="006A2773" w:rsidP="006A2773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0580C3AB" w14:textId="77777777" w:rsidR="009E557A" w:rsidRPr="006A2773" w:rsidRDefault="009E557A" w:rsidP="006A2773">
      <w:pPr>
        <w:rPr>
          <w:rFonts w:ascii="Times New Roman" w:hAnsi="Times New Roman"/>
          <w:b/>
          <w:bCs/>
          <w:sz w:val="23"/>
          <w:szCs w:val="23"/>
          <w:lang w:val="pt-BR"/>
        </w:rPr>
      </w:pPr>
      <w:r w:rsidRPr="006A2773">
        <w:rPr>
          <w:rFonts w:ascii="Times New Roman" w:hAnsi="Times New Roman"/>
          <w:b/>
          <w:bCs/>
          <w:sz w:val="23"/>
          <w:szCs w:val="23"/>
          <w:lang w:val="pt-BR"/>
        </w:rPr>
        <w:t>Marcia Besson Frigotto</w:t>
      </w:r>
    </w:p>
    <w:p w14:paraId="37DF1EC2" w14:textId="77777777" w:rsidR="004C24EF" w:rsidRPr="006A2773" w:rsidRDefault="009E557A" w:rsidP="006A2773">
      <w:pPr>
        <w:rPr>
          <w:rFonts w:ascii="Times New Roman" w:hAnsi="Times New Roman"/>
          <w:sz w:val="23"/>
          <w:szCs w:val="23"/>
          <w:lang w:val="pt-BR"/>
        </w:rPr>
      </w:pPr>
      <w:r w:rsidRPr="006A2773">
        <w:rPr>
          <w:rFonts w:ascii="Times New Roman" w:hAnsi="Times New Roman"/>
          <w:sz w:val="23"/>
          <w:szCs w:val="23"/>
          <w:lang w:val="pt-BR"/>
        </w:rPr>
        <w:t xml:space="preserve">Secretária de Administração e Finanças </w:t>
      </w:r>
    </w:p>
    <w:sectPr w:rsidR="004C24EF" w:rsidRPr="006A2773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39B5" w14:textId="77777777" w:rsidR="00F30387" w:rsidRDefault="00F30387">
      <w:r>
        <w:separator/>
      </w:r>
    </w:p>
  </w:endnote>
  <w:endnote w:type="continuationSeparator" w:id="0">
    <w:p w14:paraId="7AAD5CE9" w14:textId="77777777" w:rsidR="00F30387" w:rsidRDefault="00F3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0F9F" w14:textId="77777777" w:rsidR="00E97D67" w:rsidRDefault="00E97D67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B6C4" w14:textId="77777777" w:rsidR="00F30387" w:rsidRDefault="00F30387">
      <w:r>
        <w:separator/>
      </w:r>
    </w:p>
  </w:footnote>
  <w:footnote w:type="continuationSeparator" w:id="0">
    <w:p w14:paraId="0D9C8277" w14:textId="77777777" w:rsidR="00F30387" w:rsidRDefault="00F30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2314F"/>
    <w:rsid w:val="00036763"/>
    <w:rsid w:val="00051AEC"/>
    <w:rsid w:val="0005342F"/>
    <w:rsid w:val="000761EA"/>
    <w:rsid w:val="000876EB"/>
    <w:rsid w:val="000A0072"/>
    <w:rsid w:val="000D5458"/>
    <w:rsid w:val="000E098F"/>
    <w:rsid w:val="000E1E7B"/>
    <w:rsid w:val="000E37D9"/>
    <w:rsid w:val="000E527B"/>
    <w:rsid w:val="00135A86"/>
    <w:rsid w:val="001403B2"/>
    <w:rsid w:val="0014385B"/>
    <w:rsid w:val="001509D1"/>
    <w:rsid w:val="0016267F"/>
    <w:rsid w:val="001726B9"/>
    <w:rsid w:val="0017378A"/>
    <w:rsid w:val="001761E8"/>
    <w:rsid w:val="0018148E"/>
    <w:rsid w:val="001876F6"/>
    <w:rsid w:val="001C4417"/>
    <w:rsid w:val="001C547F"/>
    <w:rsid w:val="001E11E3"/>
    <w:rsid w:val="001F0D78"/>
    <w:rsid w:val="001F3D52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51D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317A"/>
    <w:rsid w:val="00346125"/>
    <w:rsid w:val="00352633"/>
    <w:rsid w:val="00354A4A"/>
    <w:rsid w:val="00360CDE"/>
    <w:rsid w:val="00364734"/>
    <w:rsid w:val="00373082"/>
    <w:rsid w:val="00391AC9"/>
    <w:rsid w:val="003B0003"/>
    <w:rsid w:val="003C7E73"/>
    <w:rsid w:val="003D1F24"/>
    <w:rsid w:val="003D4FBF"/>
    <w:rsid w:val="003E22EB"/>
    <w:rsid w:val="003F46DF"/>
    <w:rsid w:val="00427A49"/>
    <w:rsid w:val="00461E59"/>
    <w:rsid w:val="00470946"/>
    <w:rsid w:val="004960A7"/>
    <w:rsid w:val="00497D22"/>
    <w:rsid w:val="004A3A38"/>
    <w:rsid w:val="004B6ECE"/>
    <w:rsid w:val="004C24EF"/>
    <w:rsid w:val="004D468E"/>
    <w:rsid w:val="004E064A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09A3"/>
    <w:rsid w:val="005637A3"/>
    <w:rsid w:val="00563E24"/>
    <w:rsid w:val="0058424D"/>
    <w:rsid w:val="00584E42"/>
    <w:rsid w:val="005A2C93"/>
    <w:rsid w:val="005A7972"/>
    <w:rsid w:val="005B36F5"/>
    <w:rsid w:val="005B4C93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A2773"/>
    <w:rsid w:val="006C2F8F"/>
    <w:rsid w:val="006C3757"/>
    <w:rsid w:val="006C3D84"/>
    <w:rsid w:val="006E0D9B"/>
    <w:rsid w:val="006E3C54"/>
    <w:rsid w:val="006E4921"/>
    <w:rsid w:val="006E4EA1"/>
    <w:rsid w:val="006E76EF"/>
    <w:rsid w:val="006F0FFA"/>
    <w:rsid w:val="006F39A1"/>
    <w:rsid w:val="00717E6F"/>
    <w:rsid w:val="0073017E"/>
    <w:rsid w:val="0073704E"/>
    <w:rsid w:val="00737128"/>
    <w:rsid w:val="00773989"/>
    <w:rsid w:val="00777853"/>
    <w:rsid w:val="00784372"/>
    <w:rsid w:val="007A026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76E66"/>
    <w:rsid w:val="008C3425"/>
    <w:rsid w:val="008D227E"/>
    <w:rsid w:val="008E0DCA"/>
    <w:rsid w:val="008F4860"/>
    <w:rsid w:val="008F5966"/>
    <w:rsid w:val="0092655E"/>
    <w:rsid w:val="009404F0"/>
    <w:rsid w:val="00946FAC"/>
    <w:rsid w:val="00960862"/>
    <w:rsid w:val="00991474"/>
    <w:rsid w:val="009A1626"/>
    <w:rsid w:val="009B20F0"/>
    <w:rsid w:val="009C563B"/>
    <w:rsid w:val="009E4E7A"/>
    <w:rsid w:val="009E557A"/>
    <w:rsid w:val="00A02984"/>
    <w:rsid w:val="00A04368"/>
    <w:rsid w:val="00A23BC2"/>
    <w:rsid w:val="00A51909"/>
    <w:rsid w:val="00A702C2"/>
    <w:rsid w:val="00A73EC4"/>
    <w:rsid w:val="00A94EAB"/>
    <w:rsid w:val="00A97CA5"/>
    <w:rsid w:val="00AB01B7"/>
    <w:rsid w:val="00AE48FA"/>
    <w:rsid w:val="00AE528A"/>
    <w:rsid w:val="00AF2399"/>
    <w:rsid w:val="00AF605A"/>
    <w:rsid w:val="00B111E4"/>
    <w:rsid w:val="00B26322"/>
    <w:rsid w:val="00B32AB5"/>
    <w:rsid w:val="00B51AFA"/>
    <w:rsid w:val="00B52EA3"/>
    <w:rsid w:val="00B747ED"/>
    <w:rsid w:val="00B7615D"/>
    <w:rsid w:val="00B77033"/>
    <w:rsid w:val="00B934B6"/>
    <w:rsid w:val="00B979F3"/>
    <w:rsid w:val="00BA5FCD"/>
    <w:rsid w:val="00BA75AB"/>
    <w:rsid w:val="00BB1D08"/>
    <w:rsid w:val="00BB3F8F"/>
    <w:rsid w:val="00BB7B4D"/>
    <w:rsid w:val="00BC0A50"/>
    <w:rsid w:val="00BC0AF3"/>
    <w:rsid w:val="00BC1048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0460D"/>
    <w:rsid w:val="00D14447"/>
    <w:rsid w:val="00D522D2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16B91"/>
    <w:rsid w:val="00E238D3"/>
    <w:rsid w:val="00E261DD"/>
    <w:rsid w:val="00E34501"/>
    <w:rsid w:val="00E605F6"/>
    <w:rsid w:val="00E66827"/>
    <w:rsid w:val="00E73880"/>
    <w:rsid w:val="00E81BA9"/>
    <w:rsid w:val="00E928EA"/>
    <w:rsid w:val="00E95750"/>
    <w:rsid w:val="00E967E2"/>
    <w:rsid w:val="00E972E6"/>
    <w:rsid w:val="00E97D67"/>
    <w:rsid w:val="00EA47BB"/>
    <w:rsid w:val="00EA6ACC"/>
    <w:rsid w:val="00EA7EA6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30387"/>
    <w:rsid w:val="00F30B32"/>
    <w:rsid w:val="00F41EE0"/>
    <w:rsid w:val="00F52DE5"/>
    <w:rsid w:val="00F55DF6"/>
    <w:rsid w:val="00F57DDE"/>
    <w:rsid w:val="00F632BE"/>
    <w:rsid w:val="00F72909"/>
    <w:rsid w:val="00F81285"/>
    <w:rsid w:val="00F8158A"/>
    <w:rsid w:val="00F84261"/>
    <w:rsid w:val="00F87CB1"/>
    <w:rsid w:val="00FA0259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622B2"/>
  <w15:docId w15:val="{5EA9030D-4196-4B70-9E6A-560D8A74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1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16B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CFBE6-7663-4A1C-94FE-A2C1EF432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1905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2017-05-08T15:02:00Z</cp:lastPrinted>
  <dcterms:created xsi:type="dcterms:W3CDTF">2026-06-23T12:33:00Z</dcterms:created>
  <dcterms:modified xsi:type="dcterms:W3CDTF">2026-06-23T12:33:00Z</dcterms:modified>
</cp:coreProperties>
</file>